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781F" w14:textId="4A8B937D" w:rsidR="00E539BF" w:rsidRDefault="007220D0" w:rsidP="00370E0A">
      <w:pPr>
        <w:jc w:val="center"/>
        <w:rPr>
          <w:rFonts w:cstheme="minorHAnsi"/>
          <w:b/>
          <w:sz w:val="24"/>
          <w:szCs w:val="24"/>
          <w:u w:val="single"/>
        </w:rPr>
      </w:pPr>
      <w:r w:rsidRPr="003876F2">
        <w:rPr>
          <w:rFonts w:cstheme="minorHAnsi"/>
          <w:b/>
          <w:sz w:val="24"/>
          <w:szCs w:val="24"/>
          <w:u w:val="single"/>
        </w:rPr>
        <w:t>GUÍA RAPIDA PLC</w:t>
      </w:r>
    </w:p>
    <w:p w14:paraId="67A60790" w14:textId="77777777" w:rsidR="00370E0A" w:rsidRPr="003876F2" w:rsidRDefault="00370E0A" w:rsidP="00370E0A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14:paraId="2178F4B6" w14:textId="77777777" w:rsidR="007220D0" w:rsidRPr="003876F2" w:rsidRDefault="007220D0" w:rsidP="003876F2">
      <w:pPr>
        <w:jc w:val="both"/>
        <w:rPr>
          <w:rFonts w:cstheme="minorHAnsi"/>
          <w:b/>
          <w:sz w:val="24"/>
          <w:szCs w:val="24"/>
        </w:rPr>
      </w:pPr>
      <w:r w:rsidRPr="003876F2">
        <w:rPr>
          <w:rFonts w:cstheme="minorHAnsi"/>
          <w:b/>
          <w:sz w:val="24"/>
          <w:szCs w:val="24"/>
        </w:rPr>
        <w:t>EDUCACIÓN INFANTIL</w:t>
      </w:r>
    </w:p>
    <w:p w14:paraId="3850AD7B" w14:textId="77777777" w:rsidR="007220D0" w:rsidRPr="003876F2" w:rsidRDefault="007220D0" w:rsidP="003876F2">
      <w:p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b/>
          <w:sz w:val="24"/>
          <w:szCs w:val="24"/>
        </w:rPr>
        <w:tab/>
        <w:t>3 años</w:t>
      </w:r>
      <w:r w:rsidRPr="003876F2">
        <w:rPr>
          <w:rFonts w:cstheme="minorHAnsi"/>
          <w:sz w:val="24"/>
          <w:szCs w:val="24"/>
        </w:rPr>
        <w:t>.</w:t>
      </w:r>
    </w:p>
    <w:p w14:paraId="0A1C067A" w14:textId="77777777" w:rsidR="007220D0" w:rsidRPr="003876F2" w:rsidRDefault="007220D0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Oralidad: realizar asambleas diarias para trabajar la expresión oral.</w:t>
      </w:r>
    </w:p>
    <w:p w14:paraId="70313209" w14:textId="77777777" w:rsidR="007220D0" w:rsidRPr="003876F2" w:rsidRDefault="007220D0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Comenzar con la escritura del nombre propio en mayúsculas.</w:t>
      </w:r>
    </w:p>
    <w:p w14:paraId="2A597A8F" w14:textId="77777777" w:rsidR="007220D0" w:rsidRPr="003876F2" w:rsidRDefault="007220D0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Reconocimiento de las letras mayúsculas más significativas y cercanas al niño/a</w:t>
      </w:r>
    </w:p>
    <w:p w14:paraId="45BF7A05" w14:textId="77777777" w:rsidR="007220D0" w:rsidRPr="003876F2" w:rsidRDefault="007220D0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Uso de biblioteca de aula.</w:t>
      </w:r>
    </w:p>
    <w:p w14:paraId="5DB8E2E3" w14:textId="77777777" w:rsidR="007220D0" w:rsidRPr="003876F2" w:rsidRDefault="007220D0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Trabajar con cuentos infantiles.</w:t>
      </w:r>
    </w:p>
    <w:p w14:paraId="18E50CD6" w14:textId="77777777" w:rsidR="007220D0" w:rsidRPr="003876F2" w:rsidRDefault="007220D0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Realizar el libro viajero.</w:t>
      </w:r>
    </w:p>
    <w:p w14:paraId="262A3693" w14:textId="77777777" w:rsidR="007220D0" w:rsidRPr="003876F2" w:rsidRDefault="007220D0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Trabajar adivinanzas, trabalenguas, poesías, canciones…</w:t>
      </w:r>
    </w:p>
    <w:p w14:paraId="3C7C6E29" w14:textId="77777777" w:rsidR="007220D0" w:rsidRPr="003876F2" w:rsidRDefault="007220D0" w:rsidP="003876F2">
      <w:pPr>
        <w:ind w:left="705"/>
        <w:jc w:val="both"/>
        <w:rPr>
          <w:rFonts w:cstheme="minorHAnsi"/>
          <w:b/>
          <w:sz w:val="24"/>
          <w:szCs w:val="24"/>
        </w:rPr>
      </w:pPr>
      <w:r w:rsidRPr="003876F2">
        <w:rPr>
          <w:rFonts w:cstheme="minorHAnsi"/>
          <w:b/>
          <w:sz w:val="24"/>
          <w:szCs w:val="24"/>
        </w:rPr>
        <w:t>4 años</w:t>
      </w:r>
      <w:r w:rsidR="00524DDB" w:rsidRPr="003876F2">
        <w:rPr>
          <w:rFonts w:cstheme="minorHAnsi"/>
          <w:b/>
          <w:sz w:val="24"/>
          <w:szCs w:val="24"/>
        </w:rPr>
        <w:t>.</w:t>
      </w:r>
    </w:p>
    <w:p w14:paraId="0C9ADCAF" w14:textId="77777777" w:rsidR="00524DDB" w:rsidRPr="003876F2" w:rsidRDefault="00524DDB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Oralidad: realizar asambleas diarias.</w:t>
      </w:r>
    </w:p>
    <w:p w14:paraId="2C10EB7C" w14:textId="77777777" w:rsidR="00524DDB" w:rsidRPr="003876F2" w:rsidRDefault="00524DDB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Trabajar la expresión oral a través de pequeñas presentaciones.</w:t>
      </w:r>
    </w:p>
    <w:p w14:paraId="2026B995" w14:textId="77777777" w:rsidR="00524DDB" w:rsidRPr="003876F2" w:rsidRDefault="00524DDB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Escritura de nombre y apellidos en mayúsculas.</w:t>
      </w:r>
    </w:p>
    <w:p w14:paraId="08AA5230" w14:textId="77777777" w:rsidR="00524DDB" w:rsidRPr="003876F2" w:rsidRDefault="00524DDB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Uso de biblioteca de aula.</w:t>
      </w:r>
    </w:p>
    <w:p w14:paraId="091FB2BD" w14:textId="77777777" w:rsidR="00524DDB" w:rsidRPr="003876F2" w:rsidRDefault="00524DDB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Trabajar con cuentos infantiles.</w:t>
      </w:r>
    </w:p>
    <w:p w14:paraId="2018B216" w14:textId="77777777" w:rsidR="00524DDB" w:rsidRPr="003876F2" w:rsidRDefault="00524DDB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Realizar el libro viajero.</w:t>
      </w:r>
    </w:p>
    <w:p w14:paraId="6E74BD06" w14:textId="0D02D707" w:rsidR="00524DDB" w:rsidRPr="003876F2" w:rsidRDefault="00524DDB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Trabajar adivinanzas, trabalenguas, poesías, canciones…</w:t>
      </w:r>
    </w:p>
    <w:p w14:paraId="40FFCE82" w14:textId="16F6BE18" w:rsidR="00610F00" w:rsidRPr="003876F2" w:rsidRDefault="00610F00" w:rsidP="003876F2">
      <w:pPr>
        <w:ind w:left="705"/>
        <w:jc w:val="both"/>
        <w:rPr>
          <w:rFonts w:cstheme="minorHAnsi"/>
          <w:b/>
          <w:sz w:val="24"/>
          <w:szCs w:val="24"/>
        </w:rPr>
      </w:pPr>
      <w:r w:rsidRPr="003876F2">
        <w:rPr>
          <w:rFonts w:cstheme="minorHAnsi"/>
          <w:b/>
          <w:sz w:val="24"/>
          <w:szCs w:val="24"/>
        </w:rPr>
        <w:t>5 años</w:t>
      </w:r>
    </w:p>
    <w:p w14:paraId="45D1ABB4" w14:textId="77777777" w:rsidR="00610F00" w:rsidRPr="003876F2" w:rsidRDefault="00610F00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Oralidad: realizar asambleas diarias.</w:t>
      </w:r>
    </w:p>
    <w:p w14:paraId="17B4F4C8" w14:textId="77777777" w:rsidR="00610F00" w:rsidRPr="003876F2" w:rsidRDefault="00610F00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Trabajar la expresión oral a través de pequeñas presentaciones.</w:t>
      </w:r>
    </w:p>
    <w:p w14:paraId="141F4EB6" w14:textId="6A2938BD" w:rsidR="00610F00" w:rsidRPr="003876F2" w:rsidRDefault="00610F00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Escritura de nombre y apellidos en mayúsculas y minúsculas, en función de la madurez del alumnado.</w:t>
      </w:r>
    </w:p>
    <w:p w14:paraId="4A7296A2" w14:textId="28DD34F8" w:rsidR="00E1232A" w:rsidRPr="003876F2" w:rsidRDefault="00E1232A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 xml:space="preserve">Escritura de letras del abecedario en mayúsculas y minúsculas en función de la madurez del alumnado. </w:t>
      </w:r>
    </w:p>
    <w:p w14:paraId="2CBEA56E" w14:textId="15DB08C4" w:rsidR="00E1232A" w:rsidRPr="003876F2" w:rsidRDefault="00E1232A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 xml:space="preserve">Uso de cuaderno </w:t>
      </w:r>
      <w:proofErr w:type="spellStart"/>
      <w:r w:rsidRPr="003876F2">
        <w:rPr>
          <w:rFonts w:cstheme="minorHAnsi"/>
          <w:sz w:val="24"/>
          <w:szCs w:val="24"/>
        </w:rPr>
        <w:t>cuadrovía</w:t>
      </w:r>
      <w:proofErr w:type="spellEnd"/>
      <w:r w:rsidRPr="003876F2">
        <w:rPr>
          <w:rFonts w:cstheme="minorHAnsi"/>
          <w:sz w:val="24"/>
          <w:szCs w:val="24"/>
        </w:rPr>
        <w:t xml:space="preserve"> Lamela de 6mm a lo largo del curso en función de la madurez del alumnado.</w:t>
      </w:r>
    </w:p>
    <w:p w14:paraId="101B5C7C" w14:textId="77777777" w:rsidR="00610F00" w:rsidRPr="003876F2" w:rsidRDefault="00610F00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Uso de biblioteca de aula.</w:t>
      </w:r>
    </w:p>
    <w:p w14:paraId="04B7B5A7" w14:textId="77777777" w:rsidR="00610F00" w:rsidRPr="003876F2" w:rsidRDefault="00610F00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Trabajar con cuentos infantiles.</w:t>
      </w:r>
    </w:p>
    <w:p w14:paraId="16C0686A" w14:textId="77777777" w:rsidR="00610F00" w:rsidRPr="003876F2" w:rsidRDefault="00610F00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Realizar el libro viajero.</w:t>
      </w:r>
    </w:p>
    <w:p w14:paraId="4548512E" w14:textId="29FE78C1" w:rsidR="00F804C0" w:rsidRPr="003876F2" w:rsidRDefault="00610F00" w:rsidP="003876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Trabajar adivinanzas, trabalenguas, poesías, canciones</w:t>
      </w:r>
      <w:r w:rsidR="00F804C0" w:rsidRPr="003876F2">
        <w:rPr>
          <w:rFonts w:cstheme="minorHAnsi"/>
          <w:sz w:val="24"/>
          <w:szCs w:val="24"/>
        </w:rPr>
        <w:t>….</w:t>
      </w:r>
    </w:p>
    <w:p w14:paraId="226B4D78" w14:textId="3E9732F7" w:rsidR="00F804C0" w:rsidRPr="003876F2" w:rsidRDefault="00F804C0" w:rsidP="003876F2">
      <w:pPr>
        <w:jc w:val="both"/>
        <w:rPr>
          <w:rFonts w:cstheme="minorHAnsi"/>
          <w:sz w:val="24"/>
          <w:szCs w:val="24"/>
        </w:rPr>
      </w:pPr>
    </w:p>
    <w:p w14:paraId="498AFD3B" w14:textId="74218F8E" w:rsidR="00F804C0" w:rsidRPr="003876F2" w:rsidRDefault="00F804C0" w:rsidP="003876F2">
      <w:pPr>
        <w:jc w:val="both"/>
        <w:rPr>
          <w:rFonts w:cstheme="minorHAnsi"/>
          <w:sz w:val="24"/>
          <w:szCs w:val="24"/>
        </w:rPr>
      </w:pPr>
    </w:p>
    <w:p w14:paraId="468D3398" w14:textId="3201358C" w:rsidR="00F804C0" w:rsidRPr="003876F2" w:rsidRDefault="00F804C0" w:rsidP="003876F2">
      <w:pPr>
        <w:jc w:val="both"/>
        <w:rPr>
          <w:rFonts w:cstheme="minorHAnsi"/>
          <w:sz w:val="24"/>
          <w:szCs w:val="24"/>
        </w:rPr>
      </w:pPr>
    </w:p>
    <w:p w14:paraId="737001D7" w14:textId="2B0387F9" w:rsidR="00F804C0" w:rsidRPr="003876F2" w:rsidRDefault="00F804C0" w:rsidP="003876F2">
      <w:pPr>
        <w:jc w:val="both"/>
        <w:rPr>
          <w:rFonts w:cstheme="minorHAnsi"/>
          <w:sz w:val="24"/>
          <w:szCs w:val="24"/>
        </w:rPr>
      </w:pPr>
    </w:p>
    <w:p w14:paraId="41842077" w14:textId="04DE5A3D" w:rsidR="00F804C0" w:rsidRPr="003876F2" w:rsidRDefault="00F804C0" w:rsidP="003876F2">
      <w:pPr>
        <w:jc w:val="both"/>
        <w:rPr>
          <w:rFonts w:cstheme="minorHAnsi"/>
          <w:sz w:val="24"/>
          <w:szCs w:val="24"/>
        </w:rPr>
      </w:pPr>
    </w:p>
    <w:p w14:paraId="3F9C03C8" w14:textId="1C0848A4" w:rsidR="00E1232A" w:rsidRPr="003876F2" w:rsidRDefault="00E1232A" w:rsidP="003876F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b/>
          <w:color w:val="000000"/>
        </w:rPr>
        <w:t xml:space="preserve">CICLO </w:t>
      </w:r>
      <w:r w:rsidRPr="003876F2">
        <w:rPr>
          <w:rFonts w:asciiTheme="minorHAnsi" w:hAnsiTheme="minorHAnsi" w:cstheme="minorHAnsi"/>
          <w:b/>
          <w:color w:val="000000"/>
        </w:rPr>
        <w:t>1</w:t>
      </w:r>
      <w:r w:rsidRPr="003876F2">
        <w:rPr>
          <w:rFonts w:asciiTheme="minorHAnsi" w:hAnsiTheme="minorHAnsi" w:cstheme="minorHAnsi"/>
          <w:b/>
          <w:color w:val="000000"/>
        </w:rPr>
        <w:t>º</w:t>
      </w:r>
      <w:r w:rsidRPr="003876F2">
        <w:rPr>
          <w:rFonts w:asciiTheme="minorHAnsi" w:hAnsiTheme="minorHAnsi" w:cstheme="minorHAnsi"/>
          <w:color w:val="000000"/>
        </w:rPr>
        <w:t xml:space="preserve"> </w:t>
      </w:r>
    </w:p>
    <w:p w14:paraId="6FB674E5" w14:textId="7B61611D" w:rsidR="00E1232A" w:rsidRPr="003876F2" w:rsidRDefault="00E1232A" w:rsidP="003876F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 xml:space="preserve">NIVEL </w:t>
      </w:r>
      <w:r w:rsidRPr="003876F2">
        <w:rPr>
          <w:rFonts w:asciiTheme="minorHAnsi" w:hAnsiTheme="minorHAnsi" w:cstheme="minorHAnsi"/>
          <w:color w:val="000000"/>
        </w:rPr>
        <w:t>1</w:t>
      </w:r>
      <w:r w:rsidRPr="003876F2">
        <w:rPr>
          <w:rFonts w:asciiTheme="minorHAnsi" w:hAnsiTheme="minorHAnsi" w:cstheme="minorHAnsi"/>
          <w:color w:val="000000"/>
        </w:rPr>
        <w:t xml:space="preserve">º y </w:t>
      </w:r>
      <w:r w:rsidRPr="003876F2">
        <w:rPr>
          <w:rFonts w:asciiTheme="minorHAnsi" w:hAnsiTheme="minorHAnsi" w:cstheme="minorHAnsi"/>
          <w:color w:val="000000"/>
        </w:rPr>
        <w:t>2</w:t>
      </w:r>
      <w:r w:rsidRPr="003876F2">
        <w:rPr>
          <w:rFonts w:asciiTheme="minorHAnsi" w:hAnsiTheme="minorHAnsi" w:cstheme="minorHAnsi"/>
          <w:color w:val="000000"/>
        </w:rPr>
        <w:t>º</w:t>
      </w:r>
    </w:p>
    <w:p w14:paraId="65C6EC05" w14:textId="364B4507" w:rsidR="00913E21" w:rsidRPr="003876F2" w:rsidRDefault="00E1232A" w:rsidP="003876F2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b/>
          <w:color w:val="000000"/>
        </w:rPr>
        <w:t>¿Cómo se trabajará la expresión escrita</w:t>
      </w:r>
      <w:r w:rsidRPr="003876F2">
        <w:rPr>
          <w:rFonts w:asciiTheme="minorHAnsi" w:hAnsiTheme="minorHAnsi" w:cstheme="minorHAnsi"/>
          <w:color w:val="000000"/>
        </w:rPr>
        <w:t>?</w:t>
      </w:r>
    </w:p>
    <w:p w14:paraId="00A3EB53" w14:textId="4C9DB3DD" w:rsidR="00913E21" w:rsidRPr="003876F2" w:rsidRDefault="00913E21" w:rsidP="003876F2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Organización de cuader</w:t>
      </w:r>
      <w:r w:rsidR="00487E1D" w:rsidRPr="003876F2">
        <w:rPr>
          <w:rFonts w:asciiTheme="minorHAnsi" w:hAnsiTheme="minorHAnsi" w:cstheme="minorHAnsi"/>
          <w:color w:val="000000"/>
        </w:rPr>
        <w:t>no: márgenes, separar con raya de color la tarea diaria, poner fecha con día de la semana, direccionalidad de las letras.</w:t>
      </w:r>
    </w:p>
    <w:p w14:paraId="36739336" w14:textId="13E40660" w:rsidR="00E1232A" w:rsidRPr="003876F2" w:rsidRDefault="00487E1D" w:rsidP="003876F2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Partir de la palabra con dictados, copiados, formación de frases hasta llegar a pequeñas composiciones...</w:t>
      </w:r>
    </w:p>
    <w:p w14:paraId="0AE35011" w14:textId="2DD54926" w:rsidR="00E1232A" w:rsidRPr="003876F2" w:rsidRDefault="00E1232A" w:rsidP="003876F2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b/>
          <w:color w:val="000000"/>
        </w:rPr>
        <w:t xml:space="preserve"> ¿Cómo trabajaremos la expresión oral</w:t>
      </w:r>
      <w:r w:rsidRPr="003876F2">
        <w:rPr>
          <w:rFonts w:asciiTheme="minorHAnsi" w:hAnsiTheme="minorHAnsi" w:cstheme="minorHAnsi"/>
          <w:color w:val="000000"/>
        </w:rPr>
        <w:t>?</w:t>
      </w:r>
    </w:p>
    <w:p w14:paraId="6A63FA17" w14:textId="45EB5A00" w:rsidR="00487E1D" w:rsidRPr="003876F2" w:rsidRDefault="00487E1D" w:rsidP="003876F2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Mediante una asamblea al empezar el día como motivación al tema que vamos a trabajar.</w:t>
      </w:r>
    </w:p>
    <w:p w14:paraId="70E89846" w14:textId="3709EDAF" w:rsidR="00487E1D" w:rsidRPr="003876F2" w:rsidRDefault="00487E1D" w:rsidP="003876F2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Comentar noticias, cosas que han hecho el fin de semana…</w:t>
      </w:r>
    </w:p>
    <w:p w14:paraId="12F0320A" w14:textId="23E6AB49" w:rsidR="00487E1D" w:rsidRPr="003876F2" w:rsidRDefault="00487E1D" w:rsidP="003876F2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Resolución de conflictos después del recreo, con el maestro/a moderando.</w:t>
      </w:r>
    </w:p>
    <w:p w14:paraId="6345E0BD" w14:textId="46EC9D25" w:rsidR="00487E1D" w:rsidRPr="003876F2" w:rsidRDefault="00487E1D" w:rsidP="003876F2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Realizando el desayuno en clase al menos en el primer trimestre.</w:t>
      </w:r>
    </w:p>
    <w:p w14:paraId="4D8360A9" w14:textId="033866CE" w:rsidR="00E1232A" w:rsidRPr="003876F2" w:rsidRDefault="00E1232A" w:rsidP="003876F2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14:paraId="44200DFC" w14:textId="7E555E51" w:rsidR="00E1232A" w:rsidRPr="003876F2" w:rsidRDefault="00E1232A" w:rsidP="003876F2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</w:rPr>
      </w:pPr>
      <w:r w:rsidRPr="003876F2">
        <w:rPr>
          <w:rFonts w:asciiTheme="minorHAnsi" w:hAnsiTheme="minorHAnsi" w:cstheme="minorHAnsi"/>
          <w:b/>
          <w:color w:val="000000"/>
        </w:rPr>
        <w:t>¿Cómo trabajaremos la lectura y comprensión lectora?</w:t>
      </w:r>
    </w:p>
    <w:p w14:paraId="2C104D60" w14:textId="32D82418" w:rsidR="00487E1D" w:rsidRPr="003876F2" w:rsidRDefault="00487E1D" w:rsidP="003876F2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En 1º abordando el método de lectura elegido. Durante el primer trimestre centrándonos en la unidad mínima (la palabra), en el segundo trimestre</w:t>
      </w:r>
      <w:r w:rsidR="007C5E94" w:rsidRPr="003876F2">
        <w:rPr>
          <w:rFonts w:asciiTheme="minorHAnsi" w:hAnsiTheme="minorHAnsi" w:cstheme="minorHAnsi"/>
          <w:color w:val="000000"/>
        </w:rPr>
        <w:t>,</w:t>
      </w:r>
      <w:r w:rsidRPr="003876F2">
        <w:rPr>
          <w:rFonts w:asciiTheme="minorHAnsi" w:hAnsiTheme="minorHAnsi" w:cstheme="minorHAnsi"/>
          <w:color w:val="000000"/>
        </w:rPr>
        <w:t xml:space="preserve"> la oración y en tercero</w:t>
      </w:r>
      <w:r w:rsidR="007C5E94" w:rsidRPr="003876F2">
        <w:rPr>
          <w:rFonts w:asciiTheme="minorHAnsi" w:hAnsiTheme="minorHAnsi" w:cstheme="minorHAnsi"/>
          <w:color w:val="000000"/>
        </w:rPr>
        <w:t>, frases cortas.</w:t>
      </w:r>
    </w:p>
    <w:p w14:paraId="1CC5472E" w14:textId="134413D1" w:rsidR="00E1232A" w:rsidRPr="003876F2" w:rsidRDefault="007C5E94" w:rsidP="003876F2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En 2º, lectura diaria, lecturas inferenciales.</w:t>
      </w:r>
    </w:p>
    <w:p w14:paraId="55A2669C" w14:textId="35B8E223" w:rsidR="007502A6" w:rsidRPr="003876F2" w:rsidRDefault="00E1232A" w:rsidP="003876F2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</w:rPr>
      </w:pPr>
      <w:r w:rsidRPr="003876F2">
        <w:rPr>
          <w:rFonts w:asciiTheme="minorHAnsi" w:hAnsiTheme="minorHAnsi" w:cstheme="minorHAnsi"/>
          <w:b/>
          <w:color w:val="000000"/>
        </w:rPr>
        <w:t xml:space="preserve">Uso de biblioteca de aula y de centro </w:t>
      </w:r>
    </w:p>
    <w:p w14:paraId="10C82ED0" w14:textId="72E47146" w:rsidR="007C5E94" w:rsidRPr="003876F2" w:rsidRDefault="007C5E94" w:rsidP="003876F2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Llevarse a casa un libro y hacer una ficha de lectoescritura.</w:t>
      </w:r>
    </w:p>
    <w:p w14:paraId="56FDA7E7" w14:textId="6BB0141C" w:rsidR="007502A6" w:rsidRPr="003876F2" w:rsidRDefault="007C5E94" w:rsidP="003876F2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Préstamos de libros de la biblioteca.</w:t>
      </w:r>
    </w:p>
    <w:p w14:paraId="0786E29F" w14:textId="5D0072DA" w:rsidR="00E1232A" w:rsidRPr="00161AB4" w:rsidRDefault="00E1232A" w:rsidP="003876F2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</w:rPr>
      </w:pPr>
      <w:r w:rsidRPr="00161AB4">
        <w:rPr>
          <w:rFonts w:asciiTheme="minorHAnsi" w:hAnsiTheme="minorHAnsi" w:cstheme="minorHAnsi"/>
          <w:b/>
          <w:color w:val="000000"/>
        </w:rPr>
        <w:t>¿Cómo van a contribuir las áreas no lingüísticas al PLC?</w:t>
      </w:r>
    </w:p>
    <w:p w14:paraId="334CAA3E" w14:textId="14F30244" w:rsidR="007502A6" w:rsidRPr="003876F2" w:rsidRDefault="007C5E94" w:rsidP="003876F2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En la lectura de enunciados, expresión oral y escrita y comprensión oral y escrita, ya que en todas las áreas se trabajan textos.</w:t>
      </w:r>
    </w:p>
    <w:p w14:paraId="62EA8816" w14:textId="49AAA453" w:rsidR="00E1232A" w:rsidRPr="00161AB4" w:rsidRDefault="00E1232A" w:rsidP="003876F2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</w:rPr>
      </w:pPr>
      <w:r w:rsidRPr="00161AB4">
        <w:rPr>
          <w:rFonts w:asciiTheme="minorHAnsi" w:hAnsiTheme="minorHAnsi" w:cstheme="minorHAnsi"/>
          <w:b/>
          <w:color w:val="000000"/>
        </w:rPr>
        <w:t xml:space="preserve"> Uso de ortografía – Evaluación </w:t>
      </w:r>
      <w:proofErr w:type="gramStart"/>
      <w:r w:rsidRPr="00161AB4">
        <w:rPr>
          <w:rFonts w:asciiTheme="minorHAnsi" w:hAnsiTheme="minorHAnsi" w:cstheme="minorHAnsi"/>
          <w:b/>
          <w:color w:val="000000"/>
        </w:rPr>
        <w:t>( %)</w:t>
      </w:r>
      <w:proofErr w:type="gramEnd"/>
    </w:p>
    <w:p w14:paraId="326ED1C7" w14:textId="55AFFA91" w:rsidR="007C5E94" w:rsidRPr="003876F2" w:rsidRDefault="007C5E94" w:rsidP="003876F2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En 1º, no se tomarán en cuenta las tildes, b, v, h, y, ll. Sí las mayúsculas después de punto, nombre propio y “m” delante de p y b.</w:t>
      </w:r>
    </w:p>
    <w:p w14:paraId="75E874DA" w14:textId="4F51E6CC" w:rsidR="007502A6" w:rsidRPr="003876F2" w:rsidRDefault="007C5E94" w:rsidP="003876F2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En 2º, sí las tildes si se han trabajado las palabras. Evaluación: 25% de la nota.</w:t>
      </w:r>
    </w:p>
    <w:p w14:paraId="5A738D75" w14:textId="6033EF29" w:rsidR="00E1232A" w:rsidRPr="00161AB4" w:rsidRDefault="00E1232A" w:rsidP="003876F2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</w:rPr>
      </w:pPr>
      <w:r w:rsidRPr="00161AB4">
        <w:rPr>
          <w:rFonts w:asciiTheme="minorHAnsi" w:hAnsiTheme="minorHAnsi" w:cstheme="minorHAnsi"/>
          <w:b/>
          <w:color w:val="000000"/>
        </w:rPr>
        <w:t>Evaluación-rúbricas (Expresión escrita y oral)</w:t>
      </w:r>
    </w:p>
    <w:p w14:paraId="1E06ADB4" w14:textId="167A84D0" w:rsidR="00E1232A" w:rsidRPr="003876F2" w:rsidRDefault="007C5E94" w:rsidP="003876F2">
      <w:pPr>
        <w:pStyle w:val="NormalWeb"/>
        <w:ind w:left="360"/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lastRenderedPageBreak/>
        <w:t xml:space="preserve"> Se elaborará una evaluación de rúbricas por cada unidad didáctica (una por expresión oral y otra escrita)</w:t>
      </w:r>
    </w:p>
    <w:p w14:paraId="014290F6" w14:textId="7545EF6F" w:rsidR="00E1232A" w:rsidRPr="00161AB4" w:rsidRDefault="00E1232A" w:rsidP="003876F2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</w:rPr>
      </w:pPr>
      <w:r w:rsidRPr="00161AB4">
        <w:rPr>
          <w:rFonts w:asciiTheme="minorHAnsi" w:hAnsiTheme="minorHAnsi" w:cstheme="minorHAnsi"/>
          <w:b/>
          <w:color w:val="000000"/>
        </w:rPr>
        <w:t>Tipos de textos a trabajar</w:t>
      </w:r>
    </w:p>
    <w:p w14:paraId="71BFD42D" w14:textId="7FC93D57" w:rsidR="00E1232A" w:rsidRPr="003876F2" w:rsidRDefault="007C5E94" w:rsidP="003876F2">
      <w:pPr>
        <w:pStyle w:val="NormalWeb"/>
        <w:ind w:left="720"/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 xml:space="preserve">Todos: </w:t>
      </w:r>
      <w:r w:rsidR="00347640" w:rsidRPr="003876F2">
        <w:rPr>
          <w:rFonts w:asciiTheme="minorHAnsi" w:hAnsiTheme="minorHAnsi" w:cstheme="minorHAnsi"/>
          <w:color w:val="000000"/>
        </w:rPr>
        <w:t>descriptivos, narrativos, líricos, dramáticos, periodísticos…)</w:t>
      </w:r>
    </w:p>
    <w:p w14:paraId="673BC5FF" w14:textId="414929F9" w:rsidR="00E1232A" w:rsidRPr="00161AB4" w:rsidRDefault="00E1232A" w:rsidP="003876F2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</w:rPr>
      </w:pPr>
      <w:r w:rsidRPr="00161AB4">
        <w:rPr>
          <w:rFonts w:asciiTheme="minorHAnsi" w:hAnsiTheme="minorHAnsi" w:cstheme="minorHAnsi"/>
          <w:b/>
          <w:color w:val="000000"/>
        </w:rPr>
        <w:t>Tipos de cuadernos para la expresión escrita</w:t>
      </w:r>
      <w:r w:rsidR="00347640" w:rsidRPr="00161AB4">
        <w:rPr>
          <w:rFonts w:asciiTheme="minorHAnsi" w:hAnsiTheme="minorHAnsi" w:cstheme="minorHAnsi"/>
          <w:b/>
          <w:color w:val="000000"/>
        </w:rPr>
        <w:t>: folios, una raya, dos…</w:t>
      </w:r>
    </w:p>
    <w:p w14:paraId="2EDC02A2" w14:textId="638A21A5" w:rsidR="00347640" w:rsidRPr="003876F2" w:rsidRDefault="00347640" w:rsidP="003876F2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Cuaderno de dos rayas de pauta 3.5mm</w:t>
      </w:r>
    </w:p>
    <w:p w14:paraId="4539B532" w14:textId="77A5BF80" w:rsidR="00347640" w:rsidRPr="003876F2" w:rsidRDefault="00347640" w:rsidP="003876F2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Cuaderno de cuadros para matemáticas.</w:t>
      </w:r>
    </w:p>
    <w:p w14:paraId="7BB7EF60" w14:textId="22DD6654" w:rsidR="00F804C0" w:rsidRPr="003876F2" w:rsidRDefault="00347640" w:rsidP="003876F2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En 2º, cuaderno tamaño folio de 2 rayas de 3.5 mm para Ciencias Naturales y Ciencias Sociales.</w:t>
      </w:r>
    </w:p>
    <w:p w14:paraId="4EDFCEAE" w14:textId="7B08C465" w:rsidR="00F804C0" w:rsidRPr="003876F2" w:rsidRDefault="00F804C0" w:rsidP="003876F2">
      <w:pPr>
        <w:jc w:val="both"/>
        <w:rPr>
          <w:rFonts w:cstheme="minorHAnsi"/>
          <w:sz w:val="24"/>
          <w:szCs w:val="24"/>
        </w:rPr>
      </w:pPr>
    </w:p>
    <w:p w14:paraId="259CAEFE" w14:textId="77777777" w:rsidR="00E1232A" w:rsidRPr="003876F2" w:rsidRDefault="00F804C0" w:rsidP="003876F2">
      <w:pPr>
        <w:pStyle w:val="NormalWeb"/>
        <w:jc w:val="both"/>
        <w:rPr>
          <w:rFonts w:asciiTheme="minorHAnsi" w:hAnsiTheme="minorHAnsi" w:cstheme="minorHAnsi"/>
          <w:color w:val="000000"/>
        </w:rPr>
      </w:pPr>
      <w:bookmarkStart w:id="1" w:name="_Hlk507234987"/>
      <w:r w:rsidRPr="003876F2">
        <w:rPr>
          <w:rFonts w:asciiTheme="minorHAnsi" w:hAnsiTheme="minorHAnsi" w:cstheme="minorHAnsi"/>
          <w:b/>
          <w:color w:val="000000"/>
        </w:rPr>
        <w:t>CICLO 2º</w:t>
      </w:r>
      <w:r w:rsidRPr="003876F2">
        <w:rPr>
          <w:rFonts w:asciiTheme="minorHAnsi" w:hAnsiTheme="minorHAnsi" w:cstheme="minorHAnsi"/>
          <w:color w:val="000000"/>
        </w:rPr>
        <w:t xml:space="preserve"> </w:t>
      </w:r>
    </w:p>
    <w:p w14:paraId="025F367E" w14:textId="6BFB5FF2" w:rsidR="00F804C0" w:rsidRPr="003876F2" w:rsidRDefault="00F804C0" w:rsidP="003876F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NIVEL 3º y 4º</w:t>
      </w:r>
    </w:p>
    <w:bookmarkEnd w:id="1"/>
    <w:p w14:paraId="19BA3F04" w14:textId="65CF7C64" w:rsidR="00F804C0" w:rsidRPr="00161AB4" w:rsidRDefault="00F804C0" w:rsidP="003876F2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0000"/>
        </w:rPr>
      </w:pPr>
      <w:r w:rsidRPr="00161AB4">
        <w:rPr>
          <w:rFonts w:asciiTheme="minorHAnsi" w:hAnsiTheme="minorHAnsi" w:cstheme="minorHAnsi"/>
          <w:b/>
          <w:color w:val="000000"/>
        </w:rPr>
        <w:t xml:space="preserve"> ¿Cómo se trabajará la expresión escrita?</w:t>
      </w:r>
    </w:p>
    <w:p w14:paraId="19103B9F" w14:textId="77777777" w:rsidR="00F804C0" w:rsidRPr="003876F2" w:rsidRDefault="00F804C0" w:rsidP="003876F2">
      <w:pPr>
        <w:pStyle w:val="NormalWeb"/>
        <w:ind w:firstLine="360"/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A través de descripciones, notas, recetas, cartas, narraciones, cuentos, entrevistas, etc.</w:t>
      </w:r>
    </w:p>
    <w:p w14:paraId="1ECC11F7" w14:textId="5703F491" w:rsidR="00F804C0" w:rsidRPr="00161AB4" w:rsidRDefault="00F804C0" w:rsidP="003876F2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0000"/>
        </w:rPr>
      </w:pPr>
      <w:r w:rsidRPr="00161AB4">
        <w:rPr>
          <w:rFonts w:asciiTheme="minorHAnsi" w:hAnsiTheme="minorHAnsi" w:cstheme="minorHAnsi"/>
          <w:b/>
          <w:color w:val="000000"/>
        </w:rPr>
        <w:t xml:space="preserve"> ¿Cómo trabajaremos la expresión oral?</w:t>
      </w:r>
    </w:p>
    <w:p w14:paraId="15D9E3FC" w14:textId="77777777" w:rsidR="00F804C0" w:rsidRPr="003876F2" w:rsidRDefault="00F804C0" w:rsidP="003876F2">
      <w:pPr>
        <w:pStyle w:val="NormalWeb"/>
        <w:ind w:firstLine="360"/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A través de asambleas, exposiciones, debates, opiniones personales y otras situaciones que se den en clase.</w:t>
      </w:r>
    </w:p>
    <w:p w14:paraId="630BF750" w14:textId="7721B436" w:rsidR="00F804C0" w:rsidRPr="003876F2" w:rsidRDefault="00F804C0" w:rsidP="003876F2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161AB4">
        <w:rPr>
          <w:rFonts w:asciiTheme="minorHAnsi" w:hAnsiTheme="minorHAnsi" w:cstheme="minorHAnsi"/>
          <w:b/>
          <w:color w:val="000000"/>
        </w:rPr>
        <w:t xml:space="preserve"> ¿Cómo trabajaremos la lectura y comprensión lectora</w:t>
      </w:r>
      <w:r w:rsidRPr="003876F2">
        <w:rPr>
          <w:rFonts w:asciiTheme="minorHAnsi" w:hAnsiTheme="minorHAnsi" w:cstheme="minorHAnsi"/>
          <w:color w:val="000000"/>
        </w:rPr>
        <w:t>?</w:t>
      </w:r>
    </w:p>
    <w:p w14:paraId="5D1B9DD0" w14:textId="77777777" w:rsidR="00F804C0" w:rsidRPr="003876F2" w:rsidRDefault="00F804C0" w:rsidP="003876F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A través de lecturas del libro, textos, cuentos, fábulas, preguntas lineales deductivas y de opinión personal.</w:t>
      </w:r>
    </w:p>
    <w:p w14:paraId="07822808" w14:textId="79313303" w:rsidR="00F804C0" w:rsidRPr="00161AB4" w:rsidRDefault="00F804C0" w:rsidP="003876F2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0000"/>
        </w:rPr>
      </w:pPr>
      <w:r w:rsidRPr="00161AB4">
        <w:rPr>
          <w:rFonts w:asciiTheme="minorHAnsi" w:hAnsiTheme="minorHAnsi" w:cstheme="minorHAnsi"/>
          <w:b/>
          <w:color w:val="000000"/>
        </w:rPr>
        <w:t>Uso de biblioteca de aula y de centro (¿libros obligatorios?)</w:t>
      </w:r>
    </w:p>
    <w:p w14:paraId="27466ADD" w14:textId="77777777" w:rsidR="00F804C0" w:rsidRPr="003876F2" w:rsidRDefault="00F804C0" w:rsidP="003876F2">
      <w:pPr>
        <w:pStyle w:val="NormalWeb"/>
        <w:ind w:firstLine="360"/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Con respecto a la biblioteca de aula, compartiendo un libro en común para toda la clase por trimestre.</w:t>
      </w:r>
    </w:p>
    <w:p w14:paraId="537E5D5A" w14:textId="77777777" w:rsidR="00F804C0" w:rsidRPr="003876F2" w:rsidRDefault="00F804C0" w:rsidP="003876F2">
      <w:pPr>
        <w:pStyle w:val="NormalWeb"/>
        <w:ind w:firstLine="360"/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Con respecto a la biblioteca de centro, visitándola semanalmente y escogiendo libremente el ejemplar que cada cual elija.</w:t>
      </w:r>
    </w:p>
    <w:p w14:paraId="31D020F6" w14:textId="695C2FE7" w:rsidR="00F804C0" w:rsidRPr="00161AB4" w:rsidRDefault="00F804C0" w:rsidP="003876F2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0000"/>
        </w:rPr>
      </w:pPr>
      <w:r w:rsidRPr="00161AB4">
        <w:rPr>
          <w:rFonts w:asciiTheme="minorHAnsi" w:hAnsiTheme="minorHAnsi" w:cstheme="minorHAnsi"/>
          <w:b/>
          <w:color w:val="000000"/>
        </w:rPr>
        <w:t>¿Cómo van a contribuir las áreas no lingüísticas al PLC?</w:t>
      </w:r>
    </w:p>
    <w:p w14:paraId="188D39FD" w14:textId="77777777" w:rsidR="00F804C0" w:rsidRPr="003876F2" w:rsidRDefault="00F804C0" w:rsidP="003876F2">
      <w:pPr>
        <w:pStyle w:val="NormalWeb"/>
        <w:ind w:firstLine="360"/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Matemáticas: con la lectura, comprensión y resolución de problemas.</w:t>
      </w:r>
    </w:p>
    <w:p w14:paraId="7CF6505C" w14:textId="77777777" w:rsidR="00F804C0" w:rsidRPr="003876F2" w:rsidRDefault="00F804C0" w:rsidP="003876F2">
      <w:pPr>
        <w:pStyle w:val="NormalWeb"/>
        <w:ind w:firstLine="360"/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lastRenderedPageBreak/>
        <w:t>Ciencias Sociales y Naturales: con resúmenes, lecturas, esquemas y ampliación de vocabulario.</w:t>
      </w:r>
    </w:p>
    <w:p w14:paraId="1075D522" w14:textId="77777777" w:rsidR="00F804C0" w:rsidRPr="003876F2" w:rsidRDefault="00F804C0" w:rsidP="003876F2">
      <w:pPr>
        <w:pStyle w:val="NormalWeb"/>
        <w:ind w:firstLine="360"/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Plástica: lectura y comprensión de instrucciones para realizar trabajos prácticos.</w:t>
      </w:r>
    </w:p>
    <w:p w14:paraId="137E28A2" w14:textId="18873835" w:rsidR="00F804C0" w:rsidRPr="003876F2" w:rsidRDefault="00F804C0" w:rsidP="003876F2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161AB4">
        <w:rPr>
          <w:rFonts w:asciiTheme="minorHAnsi" w:hAnsiTheme="minorHAnsi" w:cstheme="minorHAnsi"/>
          <w:b/>
          <w:color w:val="000000"/>
        </w:rPr>
        <w:t xml:space="preserve"> Uso de ortografía – Evaluación</w:t>
      </w:r>
      <w:r w:rsidRPr="003876F2">
        <w:rPr>
          <w:rFonts w:asciiTheme="minorHAnsi" w:hAnsiTheme="minorHAnsi" w:cstheme="minorHAnsi"/>
          <w:color w:val="000000"/>
        </w:rPr>
        <w:t xml:space="preserve"> (%)</w:t>
      </w:r>
    </w:p>
    <w:p w14:paraId="69E999ED" w14:textId="77777777" w:rsidR="00F804C0" w:rsidRPr="003876F2" w:rsidRDefault="00F804C0" w:rsidP="003876F2">
      <w:pPr>
        <w:pStyle w:val="NormalWeb"/>
        <w:ind w:firstLine="360"/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A través del estudio de normas ortográficas, haciendo ejercicios donde incluyan dichas normas y a través de dictados realizados frecuentemente.</w:t>
      </w:r>
    </w:p>
    <w:p w14:paraId="41C31973" w14:textId="77777777" w:rsidR="00F804C0" w:rsidRPr="003876F2" w:rsidRDefault="00F804C0" w:rsidP="003876F2">
      <w:pPr>
        <w:pStyle w:val="NormalWeb"/>
        <w:ind w:firstLine="360"/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En exámenes, se restará 0,10 puntos por faltas de ortografía.</w:t>
      </w:r>
    </w:p>
    <w:p w14:paraId="74B43062" w14:textId="6C416139" w:rsidR="00F804C0" w:rsidRPr="003876F2" w:rsidRDefault="00F804C0" w:rsidP="003876F2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161AB4">
        <w:rPr>
          <w:rFonts w:asciiTheme="minorHAnsi" w:hAnsiTheme="minorHAnsi" w:cstheme="minorHAnsi"/>
          <w:b/>
          <w:color w:val="000000"/>
        </w:rPr>
        <w:t xml:space="preserve"> Evaluación-rúbricas</w:t>
      </w:r>
      <w:r w:rsidRPr="003876F2">
        <w:rPr>
          <w:rFonts w:asciiTheme="minorHAnsi" w:hAnsiTheme="minorHAnsi" w:cstheme="minorHAnsi"/>
          <w:color w:val="000000"/>
        </w:rPr>
        <w:t xml:space="preserve"> (Expresión escrita y oral)</w:t>
      </w:r>
    </w:p>
    <w:p w14:paraId="3FB1171D" w14:textId="77777777" w:rsidR="00F804C0" w:rsidRPr="003876F2" w:rsidRDefault="00F804C0" w:rsidP="003876F2">
      <w:pPr>
        <w:pStyle w:val="NormalWeb"/>
        <w:ind w:firstLine="360"/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Evaluación por competencias.</w:t>
      </w:r>
    </w:p>
    <w:p w14:paraId="07D08297" w14:textId="1F26D348" w:rsidR="00F804C0" w:rsidRPr="00161AB4" w:rsidRDefault="00F804C0" w:rsidP="003876F2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0000"/>
        </w:rPr>
      </w:pPr>
      <w:r w:rsidRPr="00161AB4">
        <w:rPr>
          <w:rFonts w:asciiTheme="minorHAnsi" w:hAnsiTheme="minorHAnsi" w:cstheme="minorHAnsi"/>
          <w:b/>
          <w:color w:val="000000"/>
        </w:rPr>
        <w:t>Tipos de textos a trabajar</w:t>
      </w:r>
    </w:p>
    <w:p w14:paraId="652E802B" w14:textId="77777777" w:rsidR="00F804C0" w:rsidRPr="003876F2" w:rsidRDefault="00F804C0" w:rsidP="003876F2">
      <w:pPr>
        <w:pStyle w:val="NormalWeb"/>
        <w:ind w:firstLine="360"/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Los mismos que en el punto 1.</w:t>
      </w:r>
    </w:p>
    <w:p w14:paraId="43F7DCFE" w14:textId="78B31DA8" w:rsidR="00F804C0" w:rsidRPr="00161AB4" w:rsidRDefault="00F804C0" w:rsidP="003876F2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0000"/>
        </w:rPr>
      </w:pPr>
      <w:r w:rsidRPr="00161AB4">
        <w:rPr>
          <w:rFonts w:asciiTheme="minorHAnsi" w:hAnsiTheme="minorHAnsi" w:cstheme="minorHAnsi"/>
          <w:b/>
          <w:color w:val="000000"/>
        </w:rPr>
        <w:t>Tipos de cuadernos para la expresión escrita: Folios, una raya, dos, etc.</w:t>
      </w:r>
    </w:p>
    <w:p w14:paraId="16E5E148" w14:textId="77777777" w:rsidR="00F804C0" w:rsidRPr="003876F2" w:rsidRDefault="00F804C0" w:rsidP="003876F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3876F2">
        <w:rPr>
          <w:rFonts w:asciiTheme="minorHAnsi" w:hAnsiTheme="minorHAnsi" w:cstheme="minorHAnsi"/>
          <w:color w:val="000000"/>
        </w:rPr>
        <w:t>En Lengua, Sociales y Naturales, se utilizarán las dos rayas; y en Matemáticas, la cuadrícula pequeña</w:t>
      </w:r>
    </w:p>
    <w:p w14:paraId="4D8DF109" w14:textId="2B240DC4" w:rsidR="00342296" w:rsidRPr="003876F2" w:rsidRDefault="00342296" w:rsidP="003876F2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5964C281" w14:textId="2CAE7605" w:rsidR="00342296" w:rsidRPr="003876F2" w:rsidRDefault="00342296" w:rsidP="003876F2">
      <w:p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b/>
          <w:sz w:val="24"/>
          <w:szCs w:val="24"/>
        </w:rPr>
        <w:t xml:space="preserve">CICLO:  </w:t>
      </w:r>
      <w:r w:rsidRPr="003876F2">
        <w:rPr>
          <w:rFonts w:cstheme="minorHAnsi"/>
          <w:sz w:val="24"/>
          <w:szCs w:val="24"/>
        </w:rPr>
        <w:t>3º</w:t>
      </w:r>
    </w:p>
    <w:p w14:paraId="0986BFB5" w14:textId="77777777" w:rsidR="00342296" w:rsidRPr="003876F2" w:rsidRDefault="00342296" w:rsidP="003876F2">
      <w:p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b/>
          <w:sz w:val="24"/>
          <w:szCs w:val="24"/>
        </w:rPr>
        <w:t xml:space="preserve">NIVEL: </w:t>
      </w:r>
      <w:r w:rsidRPr="003876F2">
        <w:rPr>
          <w:rFonts w:cstheme="minorHAnsi"/>
          <w:sz w:val="24"/>
          <w:szCs w:val="24"/>
        </w:rPr>
        <w:t>5º y 6º</w:t>
      </w:r>
    </w:p>
    <w:p w14:paraId="11754B5D" w14:textId="0569F064" w:rsidR="00342296" w:rsidRPr="003876F2" w:rsidRDefault="00342296" w:rsidP="003876F2">
      <w:pPr>
        <w:pStyle w:val="Prrafodelista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3876F2">
        <w:rPr>
          <w:rFonts w:cstheme="minorHAnsi"/>
          <w:b/>
          <w:sz w:val="24"/>
          <w:szCs w:val="24"/>
        </w:rPr>
        <w:t>¿Cómo se trabajará la expresión escrita?</w:t>
      </w:r>
    </w:p>
    <w:p w14:paraId="5BD8E2A2" w14:textId="77777777" w:rsidR="00342296" w:rsidRPr="003876F2" w:rsidRDefault="00342296" w:rsidP="003876F2">
      <w:pPr>
        <w:ind w:firstLine="708"/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 xml:space="preserve">Copias, dictados, descripciones, lectura comprensiva, cartas, cuentos, poesías,      </w:t>
      </w:r>
    </w:p>
    <w:p w14:paraId="2A7B555E" w14:textId="77777777" w:rsidR="00342296" w:rsidRPr="003876F2" w:rsidRDefault="00342296" w:rsidP="003876F2">
      <w:pPr>
        <w:ind w:firstLine="708"/>
        <w:jc w:val="both"/>
        <w:rPr>
          <w:rFonts w:cstheme="minorHAnsi"/>
          <w:b/>
          <w:sz w:val="24"/>
          <w:szCs w:val="24"/>
          <w:u w:val="single"/>
        </w:rPr>
      </w:pPr>
      <w:r w:rsidRPr="003876F2">
        <w:rPr>
          <w:rFonts w:cstheme="minorHAnsi"/>
          <w:sz w:val="24"/>
          <w:szCs w:val="24"/>
        </w:rPr>
        <w:t>pequeñas dramatizaciones, trabajar los diferentes tipos de textos.</w:t>
      </w:r>
    </w:p>
    <w:p w14:paraId="5886BBEE" w14:textId="2B2B770B" w:rsidR="00342296" w:rsidRPr="003876F2" w:rsidRDefault="00342296" w:rsidP="003876F2">
      <w:pPr>
        <w:pStyle w:val="Prrafodelista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3876F2">
        <w:rPr>
          <w:rFonts w:cstheme="minorHAnsi"/>
          <w:b/>
          <w:sz w:val="24"/>
          <w:szCs w:val="24"/>
        </w:rPr>
        <w:t xml:space="preserve"> ¿Cómo trabajaremos la expresión oral?</w:t>
      </w:r>
    </w:p>
    <w:p w14:paraId="43E48FEC" w14:textId="77777777" w:rsidR="00342296" w:rsidRPr="003876F2" w:rsidRDefault="00342296" w:rsidP="003876F2">
      <w:pPr>
        <w:ind w:firstLine="708"/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Exposiciones, debates, juegos de rol, dramatizaciones, entrevistas, discursos.</w:t>
      </w:r>
    </w:p>
    <w:p w14:paraId="3272313E" w14:textId="4D440712" w:rsidR="00342296" w:rsidRPr="003876F2" w:rsidRDefault="00342296" w:rsidP="003876F2">
      <w:pPr>
        <w:pStyle w:val="Prrafodelista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3876F2">
        <w:rPr>
          <w:rFonts w:cstheme="minorHAnsi"/>
          <w:b/>
          <w:sz w:val="24"/>
          <w:szCs w:val="24"/>
        </w:rPr>
        <w:t>¿Cómo trabajaremos la lectura y comprensión lectora?</w:t>
      </w:r>
    </w:p>
    <w:p w14:paraId="61D7EF90" w14:textId="77777777" w:rsidR="00342296" w:rsidRPr="003876F2" w:rsidRDefault="00342296" w:rsidP="003876F2">
      <w:p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 xml:space="preserve">             Cuestionarios, resúmenes, una sesión a la semana en la biblioteca de centro, </w:t>
      </w:r>
    </w:p>
    <w:p w14:paraId="340E5190" w14:textId="77777777" w:rsidR="00342296" w:rsidRPr="003876F2" w:rsidRDefault="00342296" w:rsidP="003876F2">
      <w:p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 xml:space="preserve">             cómics, teatro de marionetas, test, esquemas.</w:t>
      </w:r>
    </w:p>
    <w:p w14:paraId="245BCA85" w14:textId="43137836" w:rsidR="00342296" w:rsidRPr="003876F2" w:rsidRDefault="00342296" w:rsidP="003876F2">
      <w:pPr>
        <w:pStyle w:val="Prrafodelista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3876F2">
        <w:rPr>
          <w:rFonts w:cstheme="minorHAnsi"/>
          <w:b/>
          <w:sz w:val="24"/>
          <w:szCs w:val="24"/>
        </w:rPr>
        <w:t xml:space="preserve"> Uso de biblioteca de aula y de centro (¿libros obligatorios?)</w:t>
      </w:r>
    </w:p>
    <w:p w14:paraId="7075158C" w14:textId="77777777" w:rsidR="00342296" w:rsidRPr="003876F2" w:rsidRDefault="00342296" w:rsidP="003876F2">
      <w:pPr>
        <w:ind w:firstLine="708"/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 xml:space="preserve">Se utilizaría ambas, libros obligatorios, colecciones que se irían intercambiando </w:t>
      </w:r>
    </w:p>
    <w:p w14:paraId="781BF8D9" w14:textId="77777777" w:rsidR="00E8075E" w:rsidRPr="003876F2" w:rsidRDefault="00342296" w:rsidP="003876F2">
      <w:pPr>
        <w:ind w:firstLine="708"/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cada cierto tiempo.</w:t>
      </w:r>
    </w:p>
    <w:p w14:paraId="68266E6C" w14:textId="74109EE9" w:rsidR="00342296" w:rsidRPr="003876F2" w:rsidRDefault="00342296" w:rsidP="003876F2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b/>
          <w:sz w:val="24"/>
          <w:szCs w:val="24"/>
        </w:rPr>
        <w:lastRenderedPageBreak/>
        <w:t>¿Cómo van a contribuir las áreas no lingüísticas al PLC?</w:t>
      </w:r>
    </w:p>
    <w:p w14:paraId="2567067E" w14:textId="77777777" w:rsidR="00342296" w:rsidRPr="003876F2" w:rsidRDefault="00342296" w:rsidP="003876F2">
      <w:pPr>
        <w:ind w:firstLine="708"/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 xml:space="preserve">A través de las indicaciones que el maestro da al niño, debe comprenderlo, para </w:t>
      </w:r>
    </w:p>
    <w:p w14:paraId="7C70E0C4" w14:textId="77777777" w:rsidR="00342296" w:rsidRPr="003876F2" w:rsidRDefault="00342296" w:rsidP="003876F2">
      <w:pPr>
        <w:ind w:firstLine="708"/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realizar la actividad.</w:t>
      </w:r>
    </w:p>
    <w:p w14:paraId="116BCCF8" w14:textId="4DCE1614" w:rsidR="00342296" w:rsidRPr="003876F2" w:rsidRDefault="00342296" w:rsidP="003876F2">
      <w:pPr>
        <w:pStyle w:val="Prrafodelista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3876F2">
        <w:rPr>
          <w:rFonts w:cstheme="minorHAnsi"/>
          <w:b/>
          <w:sz w:val="24"/>
          <w:szCs w:val="24"/>
        </w:rPr>
        <w:t xml:space="preserve"> Uso de ortografía – Evaluación </w:t>
      </w:r>
      <w:proofErr w:type="gramStart"/>
      <w:r w:rsidRPr="003876F2">
        <w:rPr>
          <w:rFonts w:cstheme="minorHAnsi"/>
          <w:b/>
          <w:sz w:val="24"/>
          <w:szCs w:val="24"/>
        </w:rPr>
        <w:t>( %)</w:t>
      </w:r>
      <w:proofErr w:type="gramEnd"/>
    </w:p>
    <w:p w14:paraId="6FA3130B" w14:textId="77777777" w:rsidR="00342296" w:rsidRPr="003876F2" w:rsidRDefault="00342296" w:rsidP="003876F2">
      <w:pPr>
        <w:ind w:firstLine="708"/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Porcentaje del 10%, penalización de un punto a partir de diez errores.</w:t>
      </w:r>
    </w:p>
    <w:p w14:paraId="5E1E7BBD" w14:textId="238EABB5" w:rsidR="00342296" w:rsidRPr="003876F2" w:rsidRDefault="00342296" w:rsidP="003876F2">
      <w:pPr>
        <w:pStyle w:val="Prrafodelista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3876F2">
        <w:rPr>
          <w:rFonts w:cstheme="minorHAnsi"/>
          <w:b/>
          <w:sz w:val="24"/>
          <w:szCs w:val="24"/>
        </w:rPr>
        <w:t xml:space="preserve"> </w:t>
      </w:r>
      <w:r w:rsidR="00E8075E" w:rsidRPr="003876F2">
        <w:rPr>
          <w:rFonts w:cstheme="minorHAnsi"/>
          <w:b/>
          <w:sz w:val="24"/>
          <w:szCs w:val="24"/>
        </w:rPr>
        <w:t>Evaluación</w:t>
      </w:r>
      <w:r w:rsidRPr="003876F2">
        <w:rPr>
          <w:rFonts w:cstheme="minorHAnsi"/>
          <w:b/>
          <w:sz w:val="24"/>
          <w:szCs w:val="24"/>
        </w:rPr>
        <w:t>-rúbricas (Expresión escrita y oral)</w:t>
      </w:r>
    </w:p>
    <w:p w14:paraId="527DED7B" w14:textId="77777777" w:rsidR="00342296" w:rsidRPr="003876F2" w:rsidRDefault="00342296" w:rsidP="003876F2">
      <w:pPr>
        <w:ind w:firstLine="708"/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 xml:space="preserve">A través de indicadores establecidos por la ley se construirá la rúbrica a través </w:t>
      </w:r>
    </w:p>
    <w:p w14:paraId="440C7022" w14:textId="77777777" w:rsidR="00342296" w:rsidRPr="003876F2" w:rsidRDefault="00342296" w:rsidP="003876F2">
      <w:pPr>
        <w:ind w:firstLine="708"/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de una tabla</w:t>
      </w:r>
    </w:p>
    <w:p w14:paraId="2C36AA22" w14:textId="1F36B451" w:rsidR="00342296" w:rsidRPr="003876F2" w:rsidRDefault="00342296" w:rsidP="003876F2">
      <w:pPr>
        <w:pStyle w:val="Prrafodelista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3876F2">
        <w:rPr>
          <w:rFonts w:cstheme="minorHAnsi"/>
          <w:b/>
          <w:sz w:val="24"/>
          <w:szCs w:val="24"/>
        </w:rPr>
        <w:t xml:space="preserve">Tipos de textos a trabajar </w:t>
      </w:r>
    </w:p>
    <w:p w14:paraId="4829B5C4" w14:textId="033014F2" w:rsidR="00342296" w:rsidRPr="003876F2" w:rsidRDefault="00342296" w:rsidP="003876F2">
      <w:pPr>
        <w:ind w:firstLine="708"/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Descriptivo, narrativo, argumentativo y expositivo.</w:t>
      </w:r>
    </w:p>
    <w:p w14:paraId="032EEAC3" w14:textId="54F30ABD" w:rsidR="00342296" w:rsidRPr="003876F2" w:rsidRDefault="00342296" w:rsidP="003876F2">
      <w:pPr>
        <w:pStyle w:val="Prrafodelista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3876F2">
        <w:rPr>
          <w:rFonts w:cstheme="minorHAnsi"/>
          <w:b/>
          <w:sz w:val="24"/>
          <w:szCs w:val="24"/>
        </w:rPr>
        <w:t xml:space="preserve"> Tipos de cuadernos para la expresión escrita: Folios, una raya, dos, etc.</w:t>
      </w:r>
    </w:p>
    <w:p w14:paraId="39F0E40D" w14:textId="77777777" w:rsidR="00342296" w:rsidRPr="003876F2" w:rsidRDefault="00342296" w:rsidP="003876F2">
      <w:pPr>
        <w:ind w:firstLine="708"/>
        <w:jc w:val="both"/>
        <w:rPr>
          <w:rFonts w:cstheme="minorHAnsi"/>
          <w:sz w:val="24"/>
          <w:szCs w:val="24"/>
        </w:rPr>
      </w:pPr>
      <w:r w:rsidRPr="003876F2">
        <w:rPr>
          <w:rFonts w:cstheme="minorHAnsi"/>
          <w:sz w:val="24"/>
          <w:szCs w:val="24"/>
        </w:rPr>
        <w:t>Cuaderno de cuadro y de una raya.</w:t>
      </w:r>
    </w:p>
    <w:p w14:paraId="0C0034F1" w14:textId="77777777" w:rsidR="00F804C0" w:rsidRPr="00F804C0" w:rsidRDefault="00F804C0" w:rsidP="00F804C0">
      <w:pPr>
        <w:rPr>
          <w:rFonts w:asciiTheme="majorHAnsi" w:hAnsiTheme="majorHAnsi" w:cstheme="majorHAnsi"/>
          <w:sz w:val="24"/>
          <w:szCs w:val="24"/>
        </w:rPr>
      </w:pPr>
    </w:p>
    <w:p w14:paraId="2C787EE6" w14:textId="77777777" w:rsidR="00F804C0" w:rsidRPr="00F804C0" w:rsidRDefault="00F804C0" w:rsidP="00524DDB">
      <w:pPr>
        <w:ind w:left="705"/>
        <w:rPr>
          <w:rFonts w:asciiTheme="majorHAnsi" w:hAnsiTheme="majorHAnsi" w:cstheme="majorHAnsi"/>
          <w:sz w:val="24"/>
          <w:szCs w:val="24"/>
        </w:rPr>
      </w:pPr>
    </w:p>
    <w:sectPr w:rsidR="00F804C0" w:rsidRPr="00F80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948"/>
    <w:multiLevelType w:val="hybridMultilevel"/>
    <w:tmpl w:val="1B04A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25EED"/>
    <w:multiLevelType w:val="hybridMultilevel"/>
    <w:tmpl w:val="E6CE06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716A5"/>
    <w:multiLevelType w:val="hybridMultilevel"/>
    <w:tmpl w:val="79F89C9E"/>
    <w:lvl w:ilvl="0" w:tplc="6846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E338C1"/>
    <w:multiLevelType w:val="hybridMultilevel"/>
    <w:tmpl w:val="1B7234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F66F9"/>
    <w:multiLevelType w:val="hybridMultilevel"/>
    <w:tmpl w:val="10A84670"/>
    <w:lvl w:ilvl="0" w:tplc="74CC5786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D0"/>
    <w:rsid w:val="00161AB4"/>
    <w:rsid w:val="0027118E"/>
    <w:rsid w:val="00342296"/>
    <w:rsid w:val="00347640"/>
    <w:rsid w:val="00370E0A"/>
    <w:rsid w:val="003876F2"/>
    <w:rsid w:val="00487E1D"/>
    <w:rsid w:val="00524DDB"/>
    <w:rsid w:val="00610F00"/>
    <w:rsid w:val="007220D0"/>
    <w:rsid w:val="007502A6"/>
    <w:rsid w:val="007C5E94"/>
    <w:rsid w:val="00913E21"/>
    <w:rsid w:val="00E1232A"/>
    <w:rsid w:val="00E539BF"/>
    <w:rsid w:val="00E8075E"/>
    <w:rsid w:val="00F8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D8F5"/>
  <w15:chartTrackingRefBased/>
  <w15:docId w15:val="{D791BFB0-0F87-45AA-BAA3-C07EB39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0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949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Rodríguez Delgado</dc:creator>
  <cp:keywords/>
  <dc:description/>
  <cp:lastModifiedBy>Laura Rodríguez Delgado</cp:lastModifiedBy>
  <cp:revision>10</cp:revision>
  <dcterms:created xsi:type="dcterms:W3CDTF">2018-02-19T12:35:00Z</dcterms:created>
  <dcterms:modified xsi:type="dcterms:W3CDTF">2018-02-24T12:10:00Z</dcterms:modified>
</cp:coreProperties>
</file>