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42" w:rsidRDefault="00204B08" w:rsidP="000E4556">
      <w:pPr>
        <w:ind w:left="-284" w:hanging="142"/>
        <w:jc w:val="both"/>
        <w:rPr>
          <w:rFonts w:ascii="Massallera" w:hAnsi="Massallera"/>
          <w:sz w:val="32"/>
          <w:szCs w:val="32"/>
        </w:rPr>
      </w:pPr>
      <w:r w:rsidRPr="00EB5BB4">
        <w:rPr>
          <w:rFonts w:ascii="Massallera" w:hAnsi="Massallera"/>
          <w:b/>
          <w:sz w:val="32"/>
          <w:szCs w:val="32"/>
        </w:rPr>
        <w:t>TITULO</w:t>
      </w:r>
      <w:proofErr w:type="gramStart"/>
      <w:r w:rsidRPr="00EB5BB4">
        <w:rPr>
          <w:rFonts w:ascii="Massallera" w:hAnsi="Massallera"/>
          <w:b/>
          <w:sz w:val="32"/>
          <w:szCs w:val="32"/>
        </w:rPr>
        <w:t>:</w:t>
      </w:r>
      <w:r>
        <w:rPr>
          <w:rFonts w:ascii="Massallera" w:hAnsi="Massallera"/>
          <w:sz w:val="32"/>
          <w:szCs w:val="32"/>
        </w:rPr>
        <w:t xml:space="preserve"> </w:t>
      </w:r>
      <w:r w:rsidR="000E4556">
        <w:rPr>
          <w:rFonts w:ascii="Massallera" w:hAnsi="Massallera"/>
          <w:sz w:val="32"/>
          <w:szCs w:val="32"/>
        </w:rPr>
        <w:t xml:space="preserve"> </w:t>
      </w:r>
      <w:r>
        <w:rPr>
          <w:rFonts w:ascii="Massallera" w:hAnsi="Massallera"/>
          <w:sz w:val="32"/>
          <w:szCs w:val="32"/>
        </w:rPr>
        <w:t>LA</w:t>
      </w:r>
      <w:proofErr w:type="gramEnd"/>
      <w:r>
        <w:rPr>
          <w:rFonts w:ascii="Massallera" w:hAnsi="Massallera"/>
          <w:sz w:val="32"/>
          <w:szCs w:val="32"/>
        </w:rPr>
        <w:t xml:space="preserve"> LECTURA RECREATIVA A TRAVÉS DE LOS CUENTOS CLÁSICOS</w:t>
      </w:r>
    </w:p>
    <w:p w:rsidR="00204B08" w:rsidRPr="00EB5BB4" w:rsidRDefault="00204B08" w:rsidP="000E4556">
      <w:pPr>
        <w:ind w:left="-284" w:hanging="142"/>
        <w:jc w:val="both"/>
        <w:rPr>
          <w:rFonts w:ascii="Massallera" w:hAnsi="Massallera"/>
          <w:b/>
          <w:sz w:val="32"/>
          <w:szCs w:val="32"/>
        </w:rPr>
      </w:pPr>
      <w:r w:rsidRPr="00EB5BB4">
        <w:rPr>
          <w:rFonts w:ascii="Massallera" w:hAnsi="Massallera"/>
          <w:b/>
          <w:sz w:val="32"/>
          <w:szCs w:val="32"/>
          <w:u w:val="single"/>
        </w:rPr>
        <w:t xml:space="preserve">Alumnado al que va dirigida: </w:t>
      </w:r>
    </w:p>
    <w:p w:rsidR="00204B08" w:rsidRDefault="00204B08" w:rsidP="000E4556">
      <w:pPr>
        <w:ind w:left="-284" w:hanging="142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Primer ciclo de Primaria.</w:t>
      </w:r>
    </w:p>
    <w:p w:rsidR="00204B08" w:rsidRPr="00EB5BB4" w:rsidRDefault="00204B08" w:rsidP="000E4556">
      <w:pPr>
        <w:ind w:left="-284" w:hanging="142"/>
        <w:jc w:val="both"/>
        <w:rPr>
          <w:rFonts w:ascii="Massallera" w:hAnsi="Massallera"/>
          <w:b/>
          <w:sz w:val="32"/>
          <w:szCs w:val="32"/>
        </w:rPr>
      </w:pPr>
      <w:r w:rsidRPr="00EB5BB4">
        <w:rPr>
          <w:rFonts w:ascii="Massallera" w:hAnsi="Massallera"/>
          <w:b/>
          <w:sz w:val="32"/>
          <w:szCs w:val="32"/>
        </w:rPr>
        <w:t>DESCRIP</w:t>
      </w:r>
      <w:r w:rsidR="00EB5BB4" w:rsidRPr="00EB5BB4">
        <w:rPr>
          <w:rFonts w:ascii="Massallera" w:hAnsi="Massallera"/>
          <w:b/>
          <w:sz w:val="32"/>
          <w:szCs w:val="32"/>
        </w:rPr>
        <w:t>TOR</w:t>
      </w:r>
    </w:p>
    <w:p w:rsidR="00204B08" w:rsidRDefault="000E4556" w:rsidP="000E4556">
      <w:pPr>
        <w:ind w:left="-567" w:firstLine="141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Este</w:t>
      </w:r>
      <w:r w:rsidR="00204B08">
        <w:rPr>
          <w:rFonts w:ascii="Massallera" w:hAnsi="Massallera"/>
          <w:sz w:val="32"/>
          <w:szCs w:val="32"/>
        </w:rPr>
        <w:t xml:space="preserve"> </w:t>
      </w:r>
      <w:r>
        <w:rPr>
          <w:rFonts w:ascii="Massallera" w:hAnsi="Massallera"/>
          <w:sz w:val="32"/>
          <w:szCs w:val="32"/>
        </w:rPr>
        <w:t>proyecto</w:t>
      </w:r>
      <w:r w:rsidR="00204B08">
        <w:rPr>
          <w:rFonts w:ascii="Massallera" w:hAnsi="Massallera"/>
          <w:sz w:val="32"/>
          <w:szCs w:val="32"/>
        </w:rPr>
        <w:t xml:space="preserve"> se llevará a cabo durante la semana cultural que incluye la celebración del día del libro, (del 22 al 26 de abril). Se trabajaran aspectos como:</w:t>
      </w:r>
    </w:p>
    <w:p w:rsidR="00204B08" w:rsidRDefault="00204B08" w:rsidP="000E4556">
      <w:pPr>
        <w:pStyle w:val="Prrafodelista"/>
        <w:numPr>
          <w:ilvl w:val="0"/>
          <w:numId w:val="1"/>
        </w:numPr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La igualdad</w:t>
      </w:r>
    </w:p>
    <w:p w:rsidR="00204B08" w:rsidRDefault="00204B08" w:rsidP="000E4556">
      <w:pPr>
        <w:pStyle w:val="Prrafodelista"/>
        <w:numPr>
          <w:ilvl w:val="0"/>
          <w:numId w:val="1"/>
        </w:numPr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La competencia comunicativa a través de las distintas actividades (lectura compresiva, resumen, expresión oral y escrita, realización de fichas,…) </w:t>
      </w:r>
    </w:p>
    <w:p w:rsidR="00EB5BB4" w:rsidRDefault="00EB5BB4" w:rsidP="000E4556">
      <w:pPr>
        <w:pStyle w:val="Prrafodelista"/>
        <w:numPr>
          <w:ilvl w:val="0"/>
          <w:numId w:val="1"/>
        </w:numPr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La educación cívica, trasmitiendo el cuidado que se debe tener sobre los libros utilizados, la forma de comportarse cuando acudan a la biblioteca del centro, las normas que han de seguir sobre el préstamo voluntario de libros,…</w:t>
      </w:r>
    </w:p>
    <w:p w:rsidR="00EB5BB4" w:rsidRDefault="00EB5BB4" w:rsidP="000E4556">
      <w:pPr>
        <w:pStyle w:val="Prrafodelista"/>
        <w:numPr>
          <w:ilvl w:val="0"/>
          <w:numId w:val="1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La convivencia, resaltando aspectos como la empatía, el respeto, la solidaridad y comprendiendo los mensajes que trasmiten los distintos cuentos leídos. </w:t>
      </w:r>
    </w:p>
    <w:p w:rsidR="00EB5BB4" w:rsidRDefault="00EB5BB4" w:rsidP="000E4556">
      <w:pPr>
        <w:pStyle w:val="Prrafodelista"/>
        <w:numPr>
          <w:ilvl w:val="0"/>
          <w:numId w:val="1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La  dinamización de la biblioteca escolar, que durante unas horas se trasladará al patio del centro, </w:t>
      </w:r>
      <w:r>
        <w:rPr>
          <w:rFonts w:ascii="Massallera" w:hAnsi="Massallera"/>
          <w:sz w:val="32"/>
          <w:szCs w:val="32"/>
        </w:rPr>
        <w:lastRenderedPageBreak/>
        <w:t xml:space="preserve">para que puedan leer y leerle a los compañeros de Infantil, realizándole preguntas y asumiendo por un </w:t>
      </w:r>
      <w:r w:rsidR="000E4556">
        <w:rPr>
          <w:rFonts w:ascii="Massallera" w:hAnsi="Massallera"/>
          <w:sz w:val="32"/>
          <w:szCs w:val="32"/>
        </w:rPr>
        <w:t>tiempo</w:t>
      </w:r>
      <w:r>
        <w:rPr>
          <w:rFonts w:ascii="Massallera" w:hAnsi="Massallera"/>
          <w:sz w:val="32"/>
          <w:szCs w:val="32"/>
        </w:rPr>
        <w:t xml:space="preserve"> el rol de maestros y maestras. </w:t>
      </w:r>
    </w:p>
    <w:p w:rsidR="001C6FB9" w:rsidRPr="001C6FB9" w:rsidRDefault="001C6FB9" w:rsidP="000E4556">
      <w:pPr>
        <w:pStyle w:val="Prrafodelista"/>
        <w:ind w:left="540" w:right="-569"/>
        <w:jc w:val="both"/>
        <w:rPr>
          <w:rFonts w:ascii="Massallera" w:hAnsi="Massallera"/>
          <w:b/>
          <w:sz w:val="32"/>
          <w:szCs w:val="32"/>
        </w:rPr>
      </w:pPr>
      <w:r w:rsidRPr="001C6FB9">
        <w:rPr>
          <w:rFonts w:ascii="Massallera" w:hAnsi="Massallera"/>
          <w:b/>
          <w:sz w:val="32"/>
          <w:szCs w:val="32"/>
        </w:rPr>
        <w:t xml:space="preserve">DESCRIPCIÓN </w:t>
      </w:r>
    </w:p>
    <w:p w:rsidR="001C6FB9" w:rsidRDefault="001C6FB9" w:rsidP="000E4556">
      <w:p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</w:t>
      </w:r>
      <w:r w:rsidRPr="001C6FB9">
        <w:rPr>
          <w:rFonts w:ascii="Massallera" w:hAnsi="Massallera"/>
          <w:sz w:val="32"/>
          <w:szCs w:val="32"/>
        </w:rPr>
        <w:t>Debido a la conmemoración  del 80 aniversario de la muerte de Antonio Machado, se rea</w:t>
      </w:r>
      <w:r w:rsidR="000E4556">
        <w:rPr>
          <w:rFonts w:ascii="Massallera" w:hAnsi="Massallera"/>
          <w:sz w:val="32"/>
          <w:szCs w:val="32"/>
        </w:rPr>
        <w:t>lizará</w:t>
      </w:r>
      <w:r>
        <w:rPr>
          <w:rFonts w:ascii="Massallera" w:hAnsi="Massallera"/>
          <w:sz w:val="32"/>
          <w:szCs w:val="32"/>
        </w:rPr>
        <w:t xml:space="preserve">n distintas actividades. Dada la edad de nuestro alumnado, </w:t>
      </w:r>
      <w:r w:rsidR="000E4556">
        <w:rPr>
          <w:rFonts w:ascii="Massallera" w:hAnsi="Massallera"/>
          <w:sz w:val="32"/>
          <w:szCs w:val="32"/>
        </w:rPr>
        <w:t xml:space="preserve">éstas </w:t>
      </w:r>
      <w:r>
        <w:rPr>
          <w:rFonts w:ascii="Massallera" w:hAnsi="Massallera"/>
          <w:sz w:val="32"/>
          <w:szCs w:val="32"/>
        </w:rPr>
        <w:t xml:space="preserve"> serán muy dinámicas y visuales utilizando las fuentes audiovisuales y las </w:t>
      </w:r>
      <w:proofErr w:type="spellStart"/>
      <w:r>
        <w:rPr>
          <w:rFonts w:ascii="Massallera" w:hAnsi="Massallera"/>
          <w:sz w:val="32"/>
          <w:szCs w:val="32"/>
        </w:rPr>
        <w:t>TICs</w:t>
      </w:r>
      <w:proofErr w:type="spellEnd"/>
      <w:r>
        <w:rPr>
          <w:rFonts w:ascii="Massallera" w:hAnsi="Massallera"/>
          <w:sz w:val="32"/>
          <w:szCs w:val="32"/>
        </w:rPr>
        <w:t xml:space="preserve"> para h</w:t>
      </w:r>
      <w:r w:rsidR="000E4556">
        <w:rPr>
          <w:rFonts w:ascii="Massallera" w:hAnsi="Massallera"/>
          <w:sz w:val="32"/>
          <w:szCs w:val="32"/>
        </w:rPr>
        <w:t xml:space="preserve">ablarles de este poeta andaluz. Se </w:t>
      </w:r>
      <w:r>
        <w:rPr>
          <w:rFonts w:ascii="Massallera" w:hAnsi="Massallera"/>
          <w:sz w:val="32"/>
          <w:szCs w:val="32"/>
        </w:rPr>
        <w:t xml:space="preserve"> trabajar</w:t>
      </w:r>
      <w:r w:rsidR="000E4556">
        <w:rPr>
          <w:rFonts w:ascii="Massallera" w:hAnsi="Massallera"/>
          <w:sz w:val="32"/>
          <w:szCs w:val="32"/>
        </w:rPr>
        <w:t>án</w:t>
      </w:r>
      <w:r>
        <w:rPr>
          <w:rFonts w:ascii="Massallera" w:hAnsi="Massallera"/>
          <w:sz w:val="32"/>
          <w:szCs w:val="32"/>
        </w:rPr>
        <w:t xml:space="preserve"> de manera lúdica dos poesías sencillas ” Los árboles del huerto”  y “La plaza tiene una torre”, utilizando fichas, realizando preguntas sencillas para comprobar su comprensión, coloreando los dibujos, leyendo dichas poesías de forma silenciosa en principi</w:t>
      </w:r>
      <w:r w:rsidR="000E4556">
        <w:rPr>
          <w:rFonts w:ascii="Massallera" w:hAnsi="Massallera"/>
          <w:sz w:val="32"/>
          <w:szCs w:val="32"/>
        </w:rPr>
        <w:t>o y en voz alta a continuación. Se practicará</w:t>
      </w:r>
      <w:r>
        <w:rPr>
          <w:rFonts w:ascii="Massallera" w:hAnsi="Massallera"/>
          <w:sz w:val="32"/>
          <w:szCs w:val="32"/>
        </w:rPr>
        <w:t xml:space="preserve"> la recitación con dicción cuidada y utilizando</w:t>
      </w:r>
      <w:r w:rsidR="000E4556">
        <w:rPr>
          <w:rFonts w:ascii="Massallera" w:hAnsi="Massallera"/>
          <w:sz w:val="32"/>
          <w:szCs w:val="32"/>
        </w:rPr>
        <w:t>,</w:t>
      </w:r>
      <w:r>
        <w:rPr>
          <w:rFonts w:ascii="Massallera" w:hAnsi="Massallera"/>
          <w:sz w:val="32"/>
          <w:szCs w:val="32"/>
        </w:rPr>
        <w:t xml:space="preserve"> de forma adecuada</w:t>
      </w:r>
      <w:r w:rsidR="000E4556">
        <w:rPr>
          <w:rFonts w:ascii="Massallera" w:hAnsi="Massallera"/>
          <w:sz w:val="32"/>
          <w:szCs w:val="32"/>
        </w:rPr>
        <w:t>,</w:t>
      </w:r>
      <w:r>
        <w:rPr>
          <w:rFonts w:ascii="Massallera" w:hAnsi="Massallera"/>
          <w:sz w:val="32"/>
          <w:szCs w:val="32"/>
        </w:rPr>
        <w:t xml:space="preserve"> las pausas establecidas por los sig</w:t>
      </w:r>
      <w:r w:rsidR="000E4556">
        <w:rPr>
          <w:rFonts w:ascii="Massallera" w:hAnsi="Massallera"/>
          <w:sz w:val="32"/>
          <w:szCs w:val="32"/>
        </w:rPr>
        <w:t>nos de puntuación.  F</w:t>
      </w:r>
      <w:r>
        <w:rPr>
          <w:rFonts w:ascii="Massallera" w:hAnsi="Massallera"/>
          <w:sz w:val="32"/>
          <w:szCs w:val="32"/>
        </w:rPr>
        <w:t>inalmente</w:t>
      </w:r>
      <w:r w:rsidR="000E4556">
        <w:rPr>
          <w:rFonts w:ascii="Massallera" w:hAnsi="Massallera"/>
          <w:sz w:val="32"/>
          <w:szCs w:val="32"/>
        </w:rPr>
        <w:t xml:space="preserve"> </w:t>
      </w:r>
      <w:r>
        <w:rPr>
          <w:rFonts w:ascii="Massallera" w:hAnsi="Massallera"/>
          <w:sz w:val="32"/>
          <w:szCs w:val="32"/>
        </w:rPr>
        <w:t xml:space="preserve"> </w:t>
      </w:r>
      <w:r w:rsidR="000E4556">
        <w:rPr>
          <w:rFonts w:ascii="Massallera" w:hAnsi="Massallera"/>
          <w:sz w:val="32"/>
          <w:szCs w:val="32"/>
        </w:rPr>
        <w:t xml:space="preserve">se hará </w:t>
      </w:r>
      <w:r>
        <w:rPr>
          <w:rFonts w:ascii="Massallera" w:hAnsi="Massallera"/>
          <w:sz w:val="32"/>
          <w:szCs w:val="32"/>
        </w:rPr>
        <w:t xml:space="preserve"> una dramatización de dichos poemas. </w:t>
      </w:r>
    </w:p>
    <w:p w:rsidR="001C6FB9" w:rsidRDefault="001C6FB9" w:rsidP="000E4556">
      <w:p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Se  trabajarán los cuentos clásicos  partiendo siempre de las preferencias del alumnado. Se  han elegido los siguientes:</w:t>
      </w:r>
    </w:p>
    <w:p w:rsidR="001C6FB9" w:rsidRDefault="001C6FB9" w:rsidP="000E4556">
      <w:pPr>
        <w:pStyle w:val="Prrafodelista"/>
        <w:numPr>
          <w:ilvl w:val="0"/>
          <w:numId w:val="2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Los tres cerditos</w:t>
      </w:r>
    </w:p>
    <w:p w:rsidR="001C6FB9" w:rsidRDefault="001C6FB9" w:rsidP="000E4556">
      <w:pPr>
        <w:pStyle w:val="Prrafodelista"/>
        <w:numPr>
          <w:ilvl w:val="0"/>
          <w:numId w:val="2"/>
        </w:numPr>
        <w:ind w:right="-569"/>
        <w:jc w:val="both"/>
        <w:rPr>
          <w:rFonts w:ascii="Massallera" w:hAnsi="Massallera"/>
          <w:sz w:val="32"/>
          <w:szCs w:val="32"/>
        </w:rPr>
      </w:pPr>
      <w:proofErr w:type="spellStart"/>
      <w:r>
        <w:rPr>
          <w:rFonts w:ascii="Massallera" w:hAnsi="Massallera"/>
          <w:sz w:val="32"/>
          <w:szCs w:val="32"/>
        </w:rPr>
        <w:t>Blancanieves</w:t>
      </w:r>
      <w:proofErr w:type="spellEnd"/>
    </w:p>
    <w:p w:rsidR="001C6FB9" w:rsidRDefault="001C6FB9" w:rsidP="000E4556">
      <w:pPr>
        <w:pStyle w:val="Prrafodelista"/>
        <w:numPr>
          <w:ilvl w:val="0"/>
          <w:numId w:val="2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lastRenderedPageBreak/>
        <w:t>Cenicienta</w:t>
      </w:r>
    </w:p>
    <w:p w:rsidR="001C6FB9" w:rsidRDefault="001C6FB9" w:rsidP="000E4556">
      <w:pPr>
        <w:pStyle w:val="Prrafodelista"/>
        <w:numPr>
          <w:ilvl w:val="0"/>
          <w:numId w:val="2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Caperucita Roja</w:t>
      </w:r>
    </w:p>
    <w:p w:rsidR="001C6FB9" w:rsidRDefault="001C6FB9" w:rsidP="000E4556">
      <w:pPr>
        <w:pStyle w:val="Prrafodelista"/>
        <w:numPr>
          <w:ilvl w:val="0"/>
          <w:numId w:val="2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El patito feo</w:t>
      </w:r>
    </w:p>
    <w:p w:rsidR="001C6FB9" w:rsidRDefault="000E4556" w:rsidP="000E4556">
      <w:pPr>
        <w:ind w:left="360"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</w:t>
      </w:r>
      <w:r w:rsidR="001C6FB9">
        <w:rPr>
          <w:rFonts w:ascii="Massallera" w:hAnsi="Massallera"/>
          <w:sz w:val="32"/>
          <w:szCs w:val="32"/>
        </w:rPr>
        <w:t>A lo largo de la semana, tanto en el aula como en la biblioteca, se leerán dichos cuentos, utilizando distintos procedimientos (lectura silenciosa, en voz alta, enlazada, individual,..).  A continuación se realizarán preguntas tanto por parte de las docentes como por parte del alumnado, qu</w:t>
      </w:r>
      <w:r>
        <w:rPr>
          <w:rFonts w:ascii="Massallera" w:hAnsi="Massallera"/>
          <w:sz w:val="32"/>
          <w:szCs w:val="32"/>
        </w:rPr>
        <w:t>e ayuden a resumir el contenido.</w:t>
      </w:r>
      <w:r w:rsidR="008C33E5">
        <w:rPr>
          <w:rFonts w:ascii="Massallera" w:hAnsi="Massallera"/>
          <w:sz w:val="32"/>
          <w:szCs w:val="32"/>
        </w:rPr>
        <w:t xml:space="preserve"> </w:t>
      </w:r>
      <w:r>
        <w:rPr>
          <w:rFonts w:ascii="Massallera" w:hAnsi="Massallera"/>
          <w:sz w:val="32"/>
          <w:szCs w:val="32"/>
        </w:rPr>
        <w:t>H</w:t>
      </w:r>
      <w:r w:rsidR="008C33E5">
        <w:rPr>
          <w:rFonts w:ascii="Massallera" w:hAnsi="Massallera"/>
          <w:sz w:val="32"/>
          <w:szCs w:val="32"/>
        </w:rPr>
        <w:t>arán</w:t>
      </w:r>
      <w:r>
        <w:rPr>
          <w:rFonts w:ascii="Massallera" w:hAnsi="Massallera"/>
          <w:sz w:val="32"/>
          <w:szCs w:val="32"/>
        </w:rPr>
        <w:t xml:space="preserve"> </w:t>
      </w:r>
      <w:r w:rsidR="008C33E5">
        <w:rPr>
          <w:rFonts w:ascii="Massallera" w:hAnsi="Massallera"/>
          <w:sz w:val="32"/>
          <w:szCs w:val="32"/>
        </w:rPr>
        <w:t xml:space="preserve"> resúmenes cortos en sus cuadernos, extrayendo las ideas principales y las secundarias. Con  la ayuda del docente se trabajarán técnicas de escritura creativa como por ejemplo la ensalada de cuentos, en la que se mezclan elementos de los distintos </w:t>
      </w:r>
      <w:r>
        <w:rPr>
          <w:rFonts w:ascii="Massallera" w:hAnsi="Massallera"/>
          <w:sz w:val="32"/>
          <w:szCs w:val="32"/>
        </w:rPr>
        <w:t>textos</w:t>
      </w:r>
      <w:r w:rsidR="008C33E5">
        <w:rPr>
          <w:rFonts w:ascii="Massallera" w:hAnsi="Massallera"/>
          <w:sz w:val="32"/>
          <w:szCs w:val="32"/>
        </w:rPr>
        <w:t xml:space="preserve"> (personajes, lugares, acontecimientos,…) para que inventen su propia historia, en la que apare</w:t>
      </w:r>
      <w:r>
        <w:rPr>
          <w:rFonts w:ascii="Massallera" w:hAnsi="Massallera"/>
          <w:sz w:val="32"/>
          <w:szCs w:val="32"/>
        </w:rPr>
        <w:t>zcan</w:t>
      </w:r>
      <w:r w:rsidR="008C33E5">
        <w:rPr>
          <w:rFonts w:ascii="Massallera" w:hAnsi="Massallera"/>
          <w:sz w:val="32"/>
          <w:szCs w:val="32"/>
        </w:rPr>
        <w:t xml:space="preserve"> personajes de todos </w:t>
      </w:r>
      <w:r>
        <w:rPr>
          <w:rFonts w:ascii="Massallera" w:hAnsi="Massallera"/>
          <w:sz w:val="32"/>
          <w:szCs w:val="32"/>
        </w:rPr>
        <w:t>ellos</w:t>
      </w:r>
      <w:r w:rsidR="008C33E5">
        <w:rPr>
          <w:rFonts w:ascii="Massallera" w:hAnsi="Massallera"/>
          <w:sz w:val="32"/>
          <w:szCs w:val="32"/>
        </w:rPr>
        <w:t>.</w:t>
      </w:r>
    </w:p>
    <w:p w:rsidR="008C33E5" w:rsidRDefault="008C33E5" w:rsidP="000E4556">
      <w:pPr>
        <w:ind w:left="360"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Esta actividad se realizará en grupo, de forma cooperativa, para después exponerla en el aula. Se harán fichas de completar huecos, utilizando dibujos y coloreando para después exponer en voz alta.</w:t>
      </w:r>
    </w:p>
    <w:p w:rsidR="008C33E5" w:rsidRDefault="008C33E5" w:rsidP="000E4556">
      <w:pPr>
        <w:ind w:left="360" w:right="-284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Para llevar</w:t>
      </w:r>
      <w:r w:rsidR="000E4556">
        <w:rPr>
          <w:rFonts w:ascii="Massallera" w:hAnsi="Massallera"/>
          <w:sz w:val="32"/>
          <w:szCs w:val="32"/>
        </w:rPr>
        <w:t>las</w:t>
      </w:r>
      <w:r>
        <w:rPr>
          <w:rFonts w:ascii="Massallera" w:hAnsi="Massallera"/>
          <w:sz w:val="32"/>
          <w:szCs w:val="32"/>
        </w:rPr>
        <w:t xml:space="preserve"> a cabo, se tendrán en cuenta la coordinación entre el profesora</w:t>
      </w:r>
      <w:r w:rsidR="000E4556">
        <w:rPr>
          <w:rFonts w:ascii="Massallera" w:hAnsi="Massallera"/>
          <w:sz w:val="32"/>
          <w:szCs w:val="32"/>
        </w:rPr>
        <w:t>do, que se realizará por ciclos.</w:t>
      </w:r>
      <w:r>
        <w:rPr>
          <w:rFonts w:ascii="Massallera" w:hAnsi="Massallera"/>
          <w:sz w:val="32"/>
          <w:szCs w:val="32"/>
        </w:rPr>
        <w:t xml:space="preserve"> </w:t>
      </w:r>
      <w:r w:rsidR="000E4556">
        <w:rPr>
          <w:rFonts w:ascii="Massallera" w:hAnsi="Massallera"/>
          <w:sz w:val="32"/>
          <w:szCs w:val="32"/>
        </w:rPr>
        <w:t>L</w:t>
      </w:r>
      <w:r>
        <w:rPr>
          <w:rFonts w:ascii="Massallera" w:hAnsi="Massallera"/>
          <w:sz w:val="32"/>
          <w:szCs w:val="32"/>
        </w:rPr>
        <w:t>as</w:t>
      </w:r>
      <w:r w:rsidR="000E4556">
        <w:rPr>
          <w:rFonts w:ascii="Massallera" w:hAnsi="Massallera"/>
          <w:sz w:val="32"/>
          <w:szCs w:val="32"/>
        </w:rPr>
        <w:t xml:space="preserve"> </w:t>
      </w:r>
      <w:r>
        <w:rPr>
          <w:rFonts w:ascii="Massallera" w:hAnsi="Massallera"/>
          <w:sz w:val="32"/>
          <w:szCs w:val="32"/>
        </w:rPr>
        <w:t xml:space="preserve"> docentes asumirán roles que variarán </w:t>
      </w:r>
      <w:r>
        <w:rPr>
          <w:rFonts w:ascii="Massallera" w:hAnsi="Massallera"/>
          <w:sz w:val="32"/>
          <w:szCs w:val="32"/>
        </w:rPr>
        <w:lastRenderedPageBreak/>
        <w:t>en función de la actividad y en las que se trabajarán, de forma directa o indirecta, todas las áreas del currículo con un carácter interdisciplinar.</w:t>
      </w:r>
    </w:p>
    <w:p w:rsidR="008C33E5" w:rsidRDefault="000E4556" w:rsidP="000E4556">
      <w:pPr>
        <w:ind w:left="360" w:right="-143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</w:t>
      </w:r>
      <w:r w:rsidR="008C33E5">
        <w:rPr>
          <w:rFonts w:ascii="Massallera" w:hAnsi="Massallera"/>
          <w:sz w:val="32"/>
          <w:szCs w:val="32"/>
        </w:rPr>
        <w:t xml:space="preserve">Se atenderá de manera especial al alumnado que presente mayores dificultades a la hora de leer, de memorizar, de escribir, de dibujar, </w:t>
      </w:r>
      <w:proofErr w:type="spellStart"/>
      <w:r w:rsidR="008C33E5">
        <w:rPr>
          <w:rFonts w:ascii="Massallera" w:hAnsi="Massallera"/>
          <w:sz w:val="32"/>
          <w:szCs w:val="32"/>
        </w:rPr>
        <w:t>etc</w:t>
      </w:r>
      <w:proofErr w:type="spellEnd"/>
      <w:r w:rsidR="008C33E5">
        <w:rPr>
          <w:rFonts w:ascii="Massallera" w:hAnsi="Massallera"/>
          <w:sz w:val="32"/>
          <w:szCs w:val="32"/>
        </w:rPr>
        <w:t xml:space="preserve"> ayudándole a superar dichas dificultades.</w:t>
      </w:r>
    </w:p>
    <w:p w:rsidR="008C33E5" w:rsidRDefault="008C33E5" w:rsidP="000E4556">
      <w:pPr>
        <w:ind w:left="360"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   La </w:t>
      </w:r>
      <w:r w:rsidRPr="001A0E0F">
        <w:rPr>
          <w:rFonts w:ascii="Massallera" w:hAnsi="Massallera"/>
          <w:b/>
          <w:sz w:val="32"/>
          <w:szCs w:val="32"/>
          <w:u w:val="single"/>
        </w:rPr>
        <w:t>metodología</w:t>
      </w:r>
      <w:r>
        <w:rPr>
          <w:rFonts w:ascii="Massallera" w:hAnsi="Massallera"/>
          <w:sz w:val="32"/>
          <w:szCs w:val="32"/>
        </w:rPr>
        <w:t xml:space="preserve"> será activa, participativa y motivadora, considerando la situación inicial de cada alumno</w:t>
      </w:r>
      <w:r w:rsidR="001A0E0F">
        <w:rPr>
          <w:rFonts w:ascii="Massallera" w:hAnsi="Massallera"/>
          <w:sz w:val="32"/>
          <w:szCs w:val="32"/>
        </w:rPr>
        <w:t xml:space="preserve"> /a y construyendo aprendizajes significativos y funcionales que les posibiliten aprender a aprender. </w:t>
      </w:r>
    </w:p>
    <w:p w:rsidR="001A0E0F" w:rsidRDefault="001A0E0F" w:rsidP="000E4556">
      <w:pPr>
        <w:ind w:left="360" w:right="-569"/>
        <w:jc w:val="both"/>
        <w:rPr>
          <w:rFonts w:ascii="Massallera" w:hAnsi="Massallera"/>
          <w:b/>
          <w:sz w:val="32"/>
          <w:szCs w:val="32"/>
        </w:rPr>
      </w:pPr>
      <w:r w:rsidRPr="001A0E0F">
        <w:rPr>
          <w:rFonts w:ascii="Massallera" w:hAnsi="Massallera"/>
          <w:b/>
          <w:sz w:val="32"/>
          <w:szCs w:val="32"/>
        </w:rPr>
        <w:t>TEMPORALIZACIÓN</w:t>
      </w:r>
    </w:p>
    <w:p w:rsidR="001A0E0F" w:rsidRDefault="000E4556" w:rsidP="000E4556">
      <w:pPr>
        <w:ind w:left="360"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Ú</w:t>
      </w:r>
      <w:r w:rsidR="001A0E0F">
        <w:rPr>
          <w:rFonts w:ascii="Massallera" w:hAnsi="Massallera"/>
          <w:sz w:val="32"/>
          <w:szCs w:val="32"/>
        </w:rPr>
        <w:t>ltima</w:t>
      </w:r>
      <w:r>
        <w:rPr>
          <w:rFonts w:ascii="Massallera" w:hAnsi="Massallera"/>
          <w:sz w:val="32"/>
          <w:szCs w:val="32"/>
        </w:rPr>
        <w:t xml:space="preserve"> </w:t>
      </w:r>
      <w:r w:rsidR="001A0E0F">
        <w:rPr>
          <w:rFonts w:ascii="Massallera" w:hAnsi="Massallera"/>
          <w:sz w:val="32"/>
          <w:szCs w:val="32"/>
        </w:rPr>
        <w:t xml:space="preserve"> sem</w:t>
      </w:r>
      <w:r>
        <w:rPr>
          <w:rFonts w:ascii="Massallera" w:hAnsi="Massallera"/>
          <w:sz w:val="32"/>
          <w:szCs w:val="32"/>
        </w:rPr>
        <w:t>ana del mes de abril, repartida</w:t>
      </w:r>
      <w:r w:rsidR="001A0E0F">
        <w:rPr>
          <w:rFonts w:ascii="Massallera" w:hAnsi="Massallera"/>
          <w:sz w:val="32"/>
          <w:szCs w:val="32"/>
        </w:rPr>
        <w:t xml:space="preserve"> en dos sesiones de 45 minutos cada día. </w:t>
      </w:r>
    </w:p>
    <w:p w:rsidR="001A0E0F" w:rsidRDefault="001A0E0F" w:rsidP="000E4556">
      <w:pPr>
        <w:ind w:left="360" w:right="-569"/>
        <w:jc w:val="both"/>
        <w:rPr>
          <w:rFonts w:ascii="Massallera" w:hAnsi="Massallera"/>
          <w:b/>
          <w:sz w:val="32"/>
          <w:szCs w:val="32"/>
        </w:rPr>
      </w:pPr>
      <w:r w:rsidRPr="001A0E0F">
        <w:rPr>
          <w:rFonts w:ascii="Massallera" w:hAnsi="Massallera"/>
          <w:b/>
          <w:sz w:val="32"/>
          <w:szCs w:val="32"/>
        </w:rPr>
        <w:t>ASPECTOS ORGANIZATIVOS</w:t>
      </w:r>
    </w:p>
    <w:p w:rsidR="001A0E0F" w:rsidRDefault="001A0E0F" w:rsidP="000E4556">
      <w:pPr>
        <w:ind w:left="360"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Dentro de los aspectos organizativos se considerará:</w:t>
      </w:r>
    </w:p>
    <w:p w:rsidR="001A0E0F" w:rsidRDefault="001A0E0F" w:rsidP="000E4556">
      <w:pPr>
        <w:pStyle w:val="Prrafodelista"/>
        <w:numPr>
          <w:ilvl w:val="0"/>
          <w:numId w:val="3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El espacio: que se repartirá entre el aula, la biblioteca escolar y el propio entorno del centro (Patio de recreo)</w:t>
      </w:r>
    </w:p>
    <w:p w:rsidR="001A0E0F" w:rsidRDefault="001A0E0F" w:rsidP="000E4556">
      <w:pPr>
        <w:pStyle w:val="Prrafodelista"/>
        <w:numPr>
          <w:ilvl w:val="0"/>
          <w:numId w:val="3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El tiempo: dos sesiones diarias a primera hora de la mañana.</w:t>
      </w:r>
    </w:p>
    <w:p w:rsidR="001A0E0F" w:rsidRDefault="001A0E0F" w:rsidP="000E4556">
      <w:pPr>
        <w:pStyle w:val="Prrafodelista"/>
        <w:numPr>
          <w:ilvl w:val="0"/>
          <w:numId w:val="3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lastRenderedPageBreak/>
        <w:t xml:space="preserve">Los </w:t>
      </w:r>
      <w:r w:rsidR="00C16673">
        <w:rPr>
          <w:rFonts w:ascii="Massallera" w:hAnsi="Massallera"/>
          <w:sz w:val="32"/>
          <w:szCs w:val="32"/>
        </w:rPr>
        <w:t>agrupamientos:  variará</w:t>
      </w:r>
      <w:r>
        <w:rPr>
          <w:rFonts w:ascii="Massallera" w:hAnsi="Massallera"/>
          <w:sz w:val="32"/>
          <w:szCs w:val="32"/>
        </w:rPr>
        <w:t>n s</w:t>
      </w:r>
      <w:r w:rsidR="00C16673">
        <w:rPr>
          <w:rFonts w:ascii="Massallera" w:hAnsi="Massallera"/>
          <w:sz w:val="32"/>
          <w:szCs w:val="32"/>
        </w:rPr>
        <w:t xml:space="preserve">egún el tipo de actividad  e </w:t>
      </w:r>
      <w:r>
        <w:rPr>
          <w:rFonts w:ascii="Massallera" w:hAnsi="Massallera"/>
          <w:sz w:val="32"/>
          <w:szCs w:val="32"/>
        </w:rPr>
        <w:t>irán desde el gran grupo para las lecturas orales y enlazadas, el pequeño grupo para el trabajo cooperativo, la realización de la escritura creativa, las fichas sobre los cuentos y las actividades individuales entre otras.</w:t>
      </w:r>
    </w:p>
    <w:p w:rsidR="001A0E0F" w:rsidRDefault="001A0E0F" w:rsidP="000E4556">
      <w:pPr>
        <w:pStyle w:val="Prrafodelista"/>
        <w:numPr>
          <w:ilvl w:val="0"/>
          <w:numId w:val="3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Los materiales: estarán formados por cuentos clásicos, poesías de Machado, recursos audiovisuales e informáticos (PDI) y el material fungible utilizado en las distintas tareas. </w:t>
      </w:r>
    </w:p>
    <w:p w:rsidR="001A0E0F" w:rsidRDefault="001A0E0F" w:rsidP="000E4556">
      <w:pPr>
        <w:ind w:left="720" w:right="-569"/>
        <w:jc w:val="both"/>
        <w:rPr>
          <w:rFonts w:ascii="Massallera" w:hAnsi="Massallera"/>
          <w:b/>
          <w:sz w:val="32"/>
          <w:szCs w:val="32"/>
        </w:rPr>
      </w:pPr>
      <w:r w:rsidRPr="001A0E0F">
        <w:rPr>
          <w:rFonts w:ascii="Massallera" w:hAnsi="Massallera"/>
          <w:b/>
          <w:sz w:val="32"/>
          <w:szCs w:val="32"/>
        </w:rPr>
        <w:t xml:space="preserve">EVALUACIÓN </w:t>
      </w:r>
    </w:p>
    <w:p w:rsidR="001A0E0F" w:rsidRDefault="001A0E0F" w:rsidP="000E4556">
      <w:pPr>
        <w:ind w:left="720"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La evaluación estará compuesta por:</w:t>
      </w:r>
    </w:p>
    <w:p w:rsidR="001A0E0F" w:rsidRPr="00C16673" w:rsidRDefault="001A0E0F" w:rsidP="000E4556">
      <w:pPr>
        <w:pStyle w:val="Prrafodelista"/>
        <w:numPr>
          <w:ilvl w:val="0"/>
          <w:numId w:val="4"/>
        </w:numPr>
        <w:ind w:left="426" w:right="-569" w:hanging="568"/>
        <w:jc w:val="both"/>
        <w:rPr>
          <w:rFonts w:ascii="Massallera" w:hAnsi="Massallera"/>
          <w:b/>
          <w:sz w:val="32"/>
          <w:szCs w:val="32"/>
        </w:rPr>
      </w:pPr>
      <w:r w:rsidRPr="00C16673">
        <w:rPr>
          <w:rFonts w:ascii="Massallera" w:hAnsi="Massallera"/>
          <w:b/>
          <w:sz w:val="32"/>
          <w:szCs w:val="32"/>
        </w:rPr>
        <w:t>Criterios de evaluación del alumnado:</w:t>
      </w:r>
    </w:p>
    <w:p w:rsidR="001A0E0F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Leer de forma fluida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Expresarse oralmente y por escrito de manera correcta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Realizar resúmenes escritos básicos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Recitar poemas sencillos con la entonación y el ritmo adecuados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Conocer una biografía breve de Antonio Machado como poeta andaluz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Valorar los cuentos clásicos de la literatura infantil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Participar cooperativamente en las actividades propuestas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lastRenderedPageBreak/>
        <w:t>Relacionarse con los demás adecuadamente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Mostrar una actitud positiva hacia la lectura recreativa</w:t>
      </w:r>
    </w:p>
    <w:p w:rsidR="006155A6" w:rsidRDefault="006155A6" w:rsidP="000E4556">
      <w:pPr>
        <w:pStyle w:val="Prrafodelista"/>
        <w:numPr>
          <w:ilvl w:val="0"/>
          <w:numId w:val="5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Cuidar los libros utilizados</w:t>
      </w:r>
    </w:p>
    <w:p w:rsidR="006155A6" w:rsidRPr="00C16673" w:rsidRDefault="006155A6" w:rsidP="000E4556">
      <w:pPr>
        <w:pStyle w:val="Prrafodelista"/>
        <w:numPr>
          <w:ilvl w:val="0"/>
          <w:numId w:val="4"/>
        </w:numPr>
        <w:ind w:right="-569"/>
        <w:jc w:val="both"/>
        <w:rPr>
          <w:rFonts w:ascii="Massallera" w:hAnsi="Massallera"/>
          <w:b/>
          <w:sz w:val="32"/>
          <w:szCs w:val="32"/>
        </w:rPr>
      </w:pPr>
      <w:r w:rsidRPr="00C16673">
        <w:rPr>
          <w:rFonts w:ascii="Massallera" w:hAnsi="Massallera"/>
          <w:b/>
          <w:sz w:val="32"/>
          <w:szCs w:val="32"/>
        </w:rPr>
        <w:t>Criterios de evaluación de la práctica docente</w:t>
      </w:r>
    </w:p>
    <w:p w:rsidR="006155A6" w:rsidRDefault="006155A6" w:rsidP="000E4556">
      <w:pPr>
        <w:pStyle w:val="Prrafodelista"/>
        <w:numPr>
          <w:ilvl w:val="0"/>
          <w:numId w:val="6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Practicar la lectura diariamente</w:t>
      </w:r>
    </w:p>
    <w:p w:rsidR="006155A6" w:rsidRDefault="006155A6" w:rsidP="000E4556">
      <w:pPr>
        <w:pStyle w:val="Prrafodelista"/>
        <w:numPr>
          <w:ilvl w:val="0"/>
          <w:numId w:val="6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Utilizar los recursos más adecuados</w:t>
      </w:r>
    </w:p>
    <w:p w:rsidR="006155A6" w:rsidRDefault="006155A6" w:rsidP="000E4556">
      <w:pPr>
        <w:pStyle w:val="Prrafodelista"/>
        <w:numPr>
          <w:ilvl w:val="0"/>
          <w:numId w:val="6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Emplear los recursos propios para estas actividades</w:t>
      </w:r>
    </w:p>
    <w:p w:rsidR="006155A6" w:rsidRDefault="006155A6" w:rsidP="000E4556">
      <w:pPr>
        <w:pStyle w:val="Prrafodelista"/>
        <w:numPr>
          <w:ilvl w:val="0"/>
          <w:numId w:val="6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Coordinarse con los demás tutores/as</w:t>
      </w:r>
    </w:p>
    <w:p w:rsidR="006155A6" w:rsidRDefault="006155A6" w:rsidP="000E4556">
      <w:pPr>
        <w:pStyle w:val="Prrafodelista"/>
        <w:numPr>
          <w:ilvl w:val="0"/>
          <w:numId w:val="6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Motivar al alumnado para la adquisición del hábito lector.</w:t>
      </w:r>
    </w:p>
    <w:p w:rsidR="006155A6" w:rsidRPr="00C16673" w:rsidRDefault="006155A6" w:rsidP="000E4556">
      <w:pPr>
        <w:pStyle w:val="Prrafodelista"/>
        <w:numPr>
          <w:ilvl w:val="0"/>
          <w:numId w:val="4"/>
        </w:numPr>
        <w:ind w:right="-569"/>
        <w:jc w:val="both"/>
        <w:rPr>
          <w:rFonts w:ascii="Massallera" w:hAnsi="Massallera"/>
          <w:b/>
          <w:sz w:val="32"/>
          <w:szCs w:val="32"/>
        </w:rPr>
      </w:pPr>
      <w:r w:rsidRPr="00C16673">
        <w:rPr>
          <w:rFonts w:ascii="Massallera" w:hAnsi="Massallera"/>
          <w:b/>
          <w:sz w:val="32"/>
          <w:szCs w:val="32"/>
        </w:rPr>
        <w:t>Procedimientos</w:t>
      </w:r>
      <w:r w:rsidR="00C16673">
        <w:rPr>
          <w:rFonts w:ascii="Massallera" w:hAnsi="Massallera"/>
          <w:b/>
          <w:sz w:val="32"/>
          <w:szCs w:val="32"/>
        </w:rPr>
        <w:t xml:space="preserve"> e instrumentos</w:t>
      </w:r>
    </w:p>
    <w:p w:rsidR="006155A6" w:rsidRDefault="006155A6" w:rsidP="000E4556">
      <w:pPr>
        <w:pStyle w:val="Prrafodelista"/>
        <w:numPr>
          <w:ilvl w:val="0"/>
          <w:numId w:val="8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Diario de clase</w:t>
      </w:r>
    </w:p>
    <w:p w:rsidR="006155A6" w:rsidRDefault="006155A6" w:rsidP="000E4556">
      <w:pPr>
        <w:pStyle w:val="Prrafodelista"/>
        <w:numPr>
          <w:ilvl w:val="0"/>
          <w:numId w:val="8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Cuestionarios de lectura comprensiva</w:t>
      </w:r>
    </w:p>
    <w:p w:rsidR="006155A6" w:rsidRDefault="006155A6" w:rsidP="000E4556">
      <w:pPr>
        <w:pStyle w:val="Prrafodelista"/>
        <w:numPr>
          <w:ilvl w:val="0"/>
          <w:numId w:val="8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Revisión de los trabajos realizados por el alumnado</w:t>
      </w:r>
    </w:p>
    <w:p w:rsidR="006155A6" w:rsidRDefault="006155A6" w:rsidP="000E4556">
      <w:pPr>
        <w:pStyle w:val="Prrafodelista"/>
        <w:numPr>
          <w:ilvl w:val="0"/>
          <w:numId w:val="8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Lista de control o seguimiento</w:t>
      </w:r>
    </w:p>
    <w:p w:rsidR="006155A6" w:rsidRPr="00C16673" w:rsidRDefault="00C16673" w:rsidP="000E4556">
      <w:pPr>
        <w:pStyle w:val="Prrafodelista"/>
        <w:numPr>
          <w:ilvl w:val="0"/>
          <w:numId w:val="4"/>
        </w:numPr>
        <w:ind w:right="-569"/>
        <w:jc w:val="both"/>
        <w:rPr>
          <w:rFonts w:ascii="Massallera" w:hAnsi="Massallera"/>
          <w:b/>
          <w:sz w:val="32"/>
          <w:szCs w:val="32"/>
        </w:rPr>
      </w:pPr>
      <w:r>
        <w:rPr>
          <w:rFonts w:ascii="Massallera" w:hAnsi="Massallera"/>
          <w:b/>
          <w:sz w:val="32"/>
          <w:szCs w:val="32"/>
        </w:rPr>
        <w:t>Momentos</w:t>
      </w:r>
    </w:p>
    <w:p w:rsidR="006155A6" w:rsidRDefault="006155A6" w:rsidP="000E4556">
      <w:pPr>
        <w:pStyle w:val="Prrafodelista"/>
        <w:numPr>
          <w:ilvl w:val="0"/>
          <w:numId w:val="9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>Evaluación inicial: al comienzo de la tarea.</w:t>
      </w:r>
    </w:p>
    <w:p w:rsidR="006155A6" w:rsidRDefault="006155A6" w:rsidP="000E4556">
      <w:pPr>
        <w:pStyle w:val="Prrafodelista"/>
        <w:numPr>
          <w:ilvl w:val="0"/>
          <w:numId w:val="9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Evaluación </w:t>
      </w:r>
      <w:proofErr w:type="gramStart"/>
      <w:r>
        <w:rPr>
          <w:rFonts w:ascii="Massallera" w:hAnsi="Massallera"/>
          <w:sz w:val="32"/>
          <w:szCs w:val="32"/>
        </w:rPr>
        <w:t>continua</w:t>
      </w:r>
      <w:proofErr w:type="gramEnd"/>
      <w:r>
        <w:rPr>
          <w:rFonts w:ascii="Massallera" w:hAnsi="Massallera"/>
          <w:sz w:val="32"/>
          <w:szCs w:val="32"/>
        </w:rPr>
        <w:t xml:space="preserve"> de cada una de las sesiones.</w:t>
      </w:r>
    </w:p>
    <w:p w:rsidR="006155A6" w:rsidRDefault="006155A6" w:rsidP="000E4556">
      <w:pPr>
        <w:pStyle w:val="Prrafodelista"/>
        <w:numPr>
          <w:ilvl w:val="0"/>
          <w:numId w:val="9"/>
        </w:numPr>
        <w:ind w:right="-569"/>
        <w:jc w:val="both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Evaluación final: al término de la misma para conocer los resultados alcanzados. </w:t>
      </w:r>
    </w:p>
    <w:p w:rsidR="00204B08" w:rsidRPr="00204B08" w:rsidRDefault="00204B08" w:rsidP="000E4556">
      <w:pPr>
        <w:ind w:left="-284" w:hanging="142"/>
        <w:jc w:val="both"/>
        <w:rPr>
          <w:rFonts w:ascii="Massallera" w:hAnsi="Massallera"/>
          <w:sz w:val="32"/>
          <w:szCs w:val="32"/>
        </w:rPr>
      </w:pPr>
    </w:p>
    <w:p w:rsidR="000E4556" w:rsidRPr="00204B08" w:rsidRDefault="000E4556">
      <w:pPr>
        <w:ind w:left="-284" w:hanging="142"/>
        <w:jc w:val="both"/>
        <w:rPr>
          <w:rFonts w:ascii="Massallera" w:hAnsi="Massallera"/>
          <w:sz w:val="32"/>
          <w:szCs w:val="32"/>
        </w:rPr>
      </w:pPr>
    </w:p>
    <w:sectPr w:rsidR="000E4556" w:rsidRPr="00204B08" w:rsidSect="000E45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C3"/>
    <w:multiLevelType w:val="hybridMultilevel"/>
    <w:tmpl w:val="8584B64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27807"/>
    <w:multiLevelType w:val="hybridMultilevel"/>
    <w:tmpl w:val="F1306B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02C4B"/>
    <w:multiLevelType w:val="hybridMultilevel"/>
    <w:tmpl w:val="FEB64404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87675A9"/>
    <w:multiLevelType w:val="hybridMultilevel"/>
    <w:tmpl w:val="84ECC7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91BEA"/>
    <w:multiLevelType w:val="hybridMultilevel"/>
    <w:tmpl w:val="CDD60586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A430B91"/>
    <w:multiLevelType w:val="hybridMultilevel"/>
    <w:tmpl w:val="E424DC5A"/>
    <w:lvl w:ilvl="0" w:tplc="0C0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CAF78CB"/>
    <w:multiLevelType w:val="hybridMultilevel"/>
    <w:tmpl w:val="8A94A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8583D"/>
    <w:multiLevelType w:val="hybridMultilevel"/>
    <w:tmpl w:val="CB5C2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51C6"/>
    <w:multiLevelType w:val="hybridMultilevel"/>
    <w:tmpl w:val="DB2486F6"/>
    <w:lvl w:ilvl="0" w:tplc="0C0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B08"/>
    <w:rsid w:val="000E4556"/>
    <w:rsid w:val="001A0E0F"/>
    <w:rsid w:val="001C6FB9"/>
    <w:rsid w:val="00204B08"/>
    <w:rsid w:val="005F3542"/>
    <w:rsid w:val="006155A6"/>
    <w:rsid w:val="0070236B"/>
    <w:rsid w:val="008C33E5"/>
    <w:rsid w:val="00C16673"/>
    <w:rsid w:val="00EB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3</cp:revision>
  <dcterms:created xsi:type="dcterms:W3CDTF">2019-04-22T15:23:00Z</dcterms:created>
  <dcterms:modified xsi:type="dcterms:W3CDTF">2019-04-22T16:44:00Z</dcterms:modified>
</cp:coreProperties>
</file>