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4" w:rsidRDefault="003A34A4">
      <w:r>
        <w:t xml:space="preserve">ATPE: Asociación trabajadores técnicos de publicidad. </w:t>
      </w:r>
      <w:r w:rsidR="00294D48">
        <w:t>Asociación</w:t>
      </w:r>
      <w:r>
        <w:t xml:space="preserve"> que da cobertura legal y sirve de plataforma para contactar con productoras y profesionales del sector.</w:t>
      </w:r>
    </w:p>
    <w:p w:rsidR="00AE1D1F" w:rsidRDefault="00584F25">
      <w:hyperlink r:id="rId4" w:history="1">
        <w:r w:rsidR="00AE1D1F" w:rsidRPr="00820D46">
          <w:rPr>
            <w:rStyle w:val="Hipervnculo"/>
          </w:rPr>
          <w:t>http://atpe.es/</w:t>
        </w:r>
      </w:hyperlink>
    </w:p>
    <w:p w:rsidR="003042EC" w:rsidRDefault="003042EC"/>
    <w:p w:rsidR="003042EC" w:rsidRDefault="003042EC">
      <w:r>
        <w:t xml:space="preserve">Asociación </w:t>
      </w:r>
      <w:r w:rsidR="00294D48">
        <w:t>escenógrafos</w:t>
      </w:r>
      <w:r>
        <w:t xml:space="preserve"> de Cataluña.</w:t>
      </w:r>
      <w:r w:rsidR="00F83749">
        <w:t xml:space="preserve"> </w:t>
      </w:r>
    </w:p>
    <w:p w:rsidR="003042EC" w:rsidRDefault="00584F25">
      <w:hyperlink r:id="rId5" w:history="1">
        <w:r w:rsidR="003042EC" w:rsidRPr="00820D46">
          <w:rPr>
            <w:rStyle w:val="Hipervnculo"/>
          </w:rPr>
          <w:t>http://www.escenografia.org/principal.asp?0=1&amp;1=359526</w:t>
        </w:r>
      </w:hyperlink>
    </w:p>
    <w:p w:rsidR="003042EC" w:rsidRDefault="003042EC"/>
    <w:p w:rsidR="00AE1D1F" w:rsidRDefault="00AE1D1F"/>
    <w:p w:rsidR="00AE1D1F" w:rsidRDefault="00AE1D1F">
      <w:r>
        <w:t xml:space="preserve">ATREZZARTE Empresa de construcción de escenografía y </w:t>
      </w:r>
      <w:proofErr w:type="spellStart"/>
      <w:r>
        <w:t>atrezzo</w:t>
      </w:r>
      <w:proofErr w:type="spellEnd"/>
      <w:r>
        <w:t>.</w:t>
      </w:r>
      <w:r w:rsidR="00F83749">
        <w:t xml:space="preserve"> En su blog hacen publicaciones de interés.</w:t>
      </w:r>
      <w:bookmarkStart w:id="0" w:name="_GoBack"/>
      <w:bookmarkEnd w:id="0"/>
    </w:p>
    <w:p w:rsidR="00AE1D1F" w:rsidRDefault="00584F25">
      <w:hyperlink r:id="rId6" w:history="1">
        <w:r w:rsidR="00AE1D1F" w:rsidRPr="00820D46">
          <w:rPr>
            <w:rStyle w:val="Hipervnculo"/>
          </w:rPr>
          <w:t>http://www.atrezarte.es/especialidades/construccion.asp</w:t>
        </w:r>
      </w:hyperlink>
    </w:p>
    <w:p w:rsidR="00AE1D1F" w:rsidRDefault="00AE1D1F"/>
    <w:p w:rsidR="003042EC" w:rsidRDefault="003042EC"/>
    <w:p w:rsidR="003042EC" w:rsidRDefault="00F83749">
      <w:proofErr w:type="spellStart"/>
      <w:r>
        <w:t>EstudiodeDos</w:t>
      </w:r>
      <w:proofErr w:type="spellEnd"/>
      <w:r w:rsidR="003042EC">
        <w:t>. Estudio de creación de Escenografía y arquitectura efímera.</w:t>
      </w:r>
      <w:r w:rsidR="00294D48">
        <w:t xml:space="preserve"> Cuenta con una base de datos en la que los empresarios interesados pueden buscar perfiles entre los usuarios registrados.</w:t>
      </w:r>
    </w:p>
    <w:p w:rsidR="003042EC" w:rsidRDefault="00584F25">
      <w:hyperlink r:id="rId7" w:history="1">
        <w:r w:rsidR="003042EC" w:rsidRPr="00820D46">
          <w:rPr>
            <w:rStyle w:val="Hipervnculo"/>
          </w:rPr>
          <w:t>http://estudiodedos.com/trabajos/arquitectura-y-escenografia/index.php</w:t>
        </w:r>
      </w:hyperlink>
    </w:p>
    <w:p w:rsidR="003042EC" w:rsidRDefault="003042EC"/>
    <w:p w:rsidR="003042EC" w:rsidRDefault="003042EC"/>
    <w:p w:rsidR="003042EC" w:rsidRDefault="003042EC"/>
    <w:p w:rsidR="00AE1D1F" w:rsidRDefault="00AE1D1F"/>
    <w:p w:rsidR="003A34A4" w:rsidRDefault="003A34A4"/>
    <w:sectPr w:rsidR="003A3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4"/>
    <w:rsid w:val="000B5761"/>
    <w:rsid w:val="001302D1"/>
    <w:rsid w:val="00294D48"/>
    <w:rsid w:val="003042EC"/>
    <w:rsid w:val="003A34A4"/>
    <w:rsid w:val="00584F25"/>
    <w:rsid w:val="0060237F"/>
    <w:rsid w:val="007B1C1C"/>
    <w:rsid w:val="007F059D"/>
    <w:rsid w:val="0081118C"/>
    <w:rsid w:val="00AE1D1F"/>
    <w:rsid w:val="00BC045F"/>
    <w:rsid w:val="00C33E97"/>
    <w:rsid w:val="00C770C0"/>
    <w:rsid w:val="00DD4004"/>
    <w:rsid w:val="00E06B5B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145"/>
  <w15:chartTrackingRefBased/>
  <w15:docId w15:val="{C9B0B529-10A5-4024-A55C-E4955D17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D1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AE1D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tudiodedos.com/trabajos/arquitectura-y-escenografi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rezarte.es/especialidades/construccion.asp" TargetMode="External"/><Relationship Id="rId5" Type="http://schemas.openxmlformats.org/officeDocument/2006/relationships/hyperlink" Target="http://www.escenografia.org/principal.asp?0=1&amp;1=359526" TargetMode="External"/><Relationship Id="rId4" Type="http://schemas.openxmlformats.org/officeDocument/2006/relationships/hyperlink" Target="http://atpe.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casita</dc:creator>
  <cp:keywords/>
  <dc:description/>
  <cp:lastModifiedBy>casita</cp:lastModifiedBy>
  <cp:revision>2</cp:revision>
  <dcterms:created xsi:type="dcterms:W3CDTF">2017-05-14T19:10:00Z</dcterms:created>
  <dcterms:modified xsi:type="dcterms:W3CDTF">2017-05-14T19:10:00Z</dcterms:modified>
</cp:coreProperties>
</file>