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150"/>
      </w:tblGrid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Pr="008B708A" w:rsidRDefault="00291853" w:rsidP="008B708A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</w:t>
            </w:r>
            <w:r w:rsidR="00171279">
              <w:t xml:space="preserve">AESTRA(O): </w:t>
            </w:r>
            <w:r w:rsidR="008B708A">
              <w:t>JUAN RAFAEL FERNÁNDEZ MEDINA</w:t>
            </w:r>
          </w:p>
          <w:p w:rsidR="00630369" w:rsidRDefault="00291853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CENTRO: </w:t>
            </w:r>
            <w:r w:rsidR="008B708A">
              <w:t>CEIP "MANUEL SIUROT"- 21001119- CHUCENA.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2DA7" w:rsidRDefault="00291853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  </w:t>
            </w:r>
            <w:r w:rsidR="008B708A">
              <w:t>5 AÑOS</w:t>
            </w:r>
            <w:r>
              <w:t xml:space="preserve">                  </w:t>
            </w:r>
            <w:r w:rsidR="00171279">
              <w:t xml:space="preserve">       ÁREA O MATERIA: </w:t>
            </w:r>
            <w:r w:rsidR="008B708A">
              <w:t>ACMAP</w:t>
            </w:r>
          </w:p>
          <w:p w:rsidR="00630369" w:rsidRDefault="00171279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DURACIÓN:</w:t>
            </w:r>
            <w:r w:rsidR="008B708A">
              <w:t xml:space="preserve"> 1 HORA APROX.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pacing w:after="0" w:line="100" w:lineRule="atLeast"/>
              <w:ind w:left="0"/>
              <w:jc w:val="both"/>
            </w:pPr>
            <w:r>
              <w:t>TÉCNICA</w:t>
            </w:r>
            <w:r w:rsidR="002909B8">
              <w:t>: BUENAS COSTUMBRES</w:t>
            </w:r>
          </w:p>
          <w:p w:rsidR="00B31357" w:rsidRDefault="007441BF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>ACTIVIDADES BASADAS EN</w:t>
            </w:r>
            <w:r w:rsidR="002909B8">
              <w:t xml:space="preserve">: </w:t>
            </w:r>
            <w:r w:rsidR="0041797A">
              <w:t>JUEGO DE CARTAS EDUCATIVAS REFERENTES A</w:t>
            </w:r>
            <w:r w:rsidR="002909B8">
              <w:t xml:space="preserve"> CONCEPTOS RELACIONADOS CON SU VIDA COTIDIANA. </w:t>
            </w:r>
            <w:r w:rsidR="0041797A">
              <w:t xml:space="preserve">TRES FASES: 1.- INTRODUCCIÓN DE LA CARTA, </w:t>
            </w:r>
          </w:p>
          <w:p w:rsidR="00D52DA7" w:rsidRDefault="0041797A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>2.- PRACTICA ABSORCIÓN Y COMPRENSIÓN , 3.- APLICACIÓN, EXTENSIÓN Y ENRIQUECIMIENTO.</w:t>
            </w:r>
          </w:p>
        </w:tc>
      </w:tr>
      <w:tr w:rsidR="00630369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</w:p>
          <w:p w:rsidR="00630369" w:rsidRDefault="004D79F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6" o:spid="_x0000_s1026" style="position:absolute;left:0;text-align:left;margin-left:90.95pt;margin-top:7.1pt;width:15.65pt;height:20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" strokeweight="0">
                  <v:textbox>
                    <w:txbxContent>
                      <w:p w:rsidR="00630369" w:rsidRDefault="00171279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 w:rsidR="004D79F5">
              <w:rPr>
                <w:noProof/>
                <w:lang w:eastAsia="es-ES"/>
              </w:rPr>
              <w:pict>
                <v:rect id="Rectangle 5" o:spid="_x0000_s1027" style="position:absolute;left:0;text-align:left;margin-left:324.95pt;margin-top:.15pt;width:15.65pt;height:12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4D79F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4" o:spid="_x0000_s1028" style="position:absolute;left:0;text-align:left;margin-left:90.95pt;margin-top:4.95pt;width:15.65pt;height:1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" strokeweight="0">
                  <v:textbox>
                    <w:txbxContent>
                      <w:p w:rsidR="00630369" w:rsidRDefault="007441BF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s-ES"/>
              </w:rPr>
              <w:pict>
                <v:rect id="Rectangle 3" o:spid="_x0000_s1029" style="position:absolute;left:0;text-align:left;margin-left:324.95pt;margin-top:12pt;width:15.65pt;height:1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630369" w:rsidRDefault="004D79F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 w:rsidRPr="004D79F5">
              <w:rPr>
                <w:noProof/>
                <w:lang w:eastAsia="es-ES"/>
              </w:rPr>
              <w:pict>
                <v:rect id="Rectangle 2" o:spid="_x0000_s1030" style="position:absolute;left:0;text-align:left;margin-left:90.95pt;margin-top:12.3pt;width:15.65pt;height:12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41797A" w:rsidRDefault="00171279" w:rsidP="00CB26A2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BLOQUE 1 “ COMUNICACIÓN ORAL: HABLAR Y ESCUCHAR”</w:t>
            </w:r>
          </w:p>
          <w:p w:rsidR="0041797A" w:rsidRDefault="0041797A" w:rsidP="0041797A">
            <w:pPr>
              <w:pStyle w:val="Prrafodelista"/>
              <w:numPr>
                <w:ilvl w:val="0"/>
                <w:numId w:val="2"/>
              </w:numPr>
              <w:snapToGrid w:val="0"/>
              <w:spacing w:after="0" w:line="100" w:lineRule="atLeast"/>
              <w:jc w:val="both"/>
            </w:pPr>
            <w:r>
              <w:t>Enriquecimiento del vocabulario</w:t>
            </w:r>
          </w:p>
          <w:p w:rsidR="0041797A" w:rsidRDefault="0041797A" w:rsidP="0041797A">
            <w:pPr>
              <w:pStyle w:val="Prrafodelista"/>
              <w:numPr>
                <w:ilvl w:val="0"/>
                <w:numId w:val="2"/>
              </w:numPr>
              <w:snapToGrid w:val="0"/>
              <w:spacing w:after="0" w:line="100" w:lineRule="atLeast"/>
              <w:jc w:val="both"/>
            </w:pPr>
            <w:r>
              <w:t>Prácticas de lectura y deletreo</w:t>
            </w:r>
          </w:p>
          <w:p w:rsidR="0041797A" w:rsidRDefault="00B31357" w:rsidP="0041797A">
            <w:pPr>
              <w:pStyle w:val="Prrafodelista"/>
              <w:numPr>
                <w:ilvl w:val="0"/>
                <w:numId w:val="2"/>
              </w:numPr>
              <w:snapToGrid w:val="0"/>
              <w:spacing w:after="0" w:line="100" w:lineRule="atLeast"/>
              <w:jc w:val="both"/>
            </w:pPr>
            <w:r>
              <w:t>Sentido de atención y escucha</w:t>
            </w:r>
          </w:p>
          <w:p w:rsidR="00CB26A2" w:rsidRDefault="0041797A" w:rsidP="00CB26A2">
            <w:pPr>
              <w:pStyle w:val="Prrafodelista"/>
              <w:numPr>
                <w:ilvl w:val="0"/>
                <w:numId w:val="2"/>
              </w:numPr>
              <w:snapToGrid w:val="0"/>
              <w:spacing w:after="0" w:line="100" w:lineRule="atLeast"/>
              <w:jc w:val="both"/>
            </w:pPr>
            <w:r>
              <w:t>Comportamiento social aceptabl</w:t>
            </w:r>
            <w:r w:rsidR="00CB26A2">
              <w:t>e</w:t>
            </w: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</w:p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(Conversacional, Narrativo, Expositivo, Descriptivo, Argumentativo, de Instrucción, Poético)</w:t>
            </w:r>
          </w:p>
          <w:p w:rsidR="00630369" w:rsidRDefault="00632DCD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 TEXTO NARRATIVO</w:t>
            </w:r>
          </w:p>
          <w:p w:rsidR="00630369" w:rsidRDefault="00C81117" w:rsidP="0041797A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Cartas ilustradas con imágenes llenas de colorido y textos sencillos que captan la atención del niño. Así aprenderán a clasificar y agrupar la información para alcanzar su completo desarrollo en la vida cotidiana.</w:t>
            </w:r>
          </w:p>
        </w:tc>
      </w:tr>
      <w:tr w:rsidR="00630369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 w:rsidP="00632DC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DESCRIPCIÓN DE LA ACTIVIDAD. </w:t>
            </w:r>
          </w:p>
          <w:p w:rsidR="00632DCD" w:rsidRDefault="00821EDA" w:rsidP="00632DCD">
            <w:r>
              <w:t>Fase 1: Introducción: se selecciona por ejemplo la carta “lavarse las manos antes de comer”. Leer la carta en voz alta. Incita al niño a observarla. Decir “esta niña se está lavando las manos”.</w:t>
            </w:r>
          </w:p>
          <w:p w:rsidR="00821EDA" w:rsidRDefault="00821EDA" w:rsidP="00632DCD">
            <w:r>
              <w:t>Fase 2: Práctica, absorción y comprensión: discutimos varios aspectos del dibujo: ¿está la niña usando jabón?, ¿qué debería hacer después de lavarse las manos?, ¿Qué debería hacer si derrama agua en el suelo?, ¿debería dejar el tapón puesto?, ¿Por qué /por qué no?...</w:t>
            </w:r>
          </w:p>
          <w:p w:rsidR="00821EDA" w:rsidRDefault="00821EDA" w:rsidP="00632DCD">
            <w:r>
              <w:t>Fase 3: Aplicación, extensión y enriquecimiento: dialogamos sobre: ¿Qué está haciendo esta niña?, ¿Este es un buen o un mal hábito /costumbre?, ¿Por qué?</w:t>
            </w:r>
          </w:p>
          <w:p w:rsidR="00821EDA" w:rsidRDefault="00821EDA" w:rsidP="00632DCD">
            <w:r>
              <w:t>Otras actividades divertidas:</w:t>
            </w:r>
          </w:p>
          <w:p w:rsidR="00821EDA" w:rsidRDefault="00821EDA" w:rsidP="00821EDA">
            <w:pPr>
              <w:pStyle w:val="Prrafodelista"/>
              <w:numPr>
                <w:ilvl w:val="0"/>
                <w:numId w:val="2"/>
              </w:numPr>
            </w:pPr>
            <w:r>
              <w:t>Juegos de parejas, ejercicios orales sobre las cartas, mi propio libro de las buenas costumbres, juegos de búsqueda</w:t>
            </w:r>
            <w:r w:rsidR="00D90DB7">
              <w:t>, carta de notas de los logros alcanzados.</w:t>
            </w:r>
          </w:p>
        </w:tc>
      </w:tr>
      <w:tr w:rsidR="00630369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r>
              <w:rPr>
                <w:rFonts w:ascii="Calibri" w:hAnsi="Calibri" w:cs="Calibri"/>
                <w:sz w:val="22"/>
                <w:szCs w:val="22"/>
              </w:rPr>
              <w:t xml:space="preserve">CÓMO SE EVALÚA AL ALUMNADO. </w:t>
            </w:r>
          </w:p>
          <w:p w:rsidR="00630369" w:rsidRDefault="00D90DB7" w:rsidP="00D90DB7">
            <w:pPr>
              <w:pStyle w:val="Prrafodelista"/>
              <w:numPr>
                <w:ilvl w:val="0"/>
                <w:numId w:val="2"/>
              </w:numPr>
            </w:pPr>
            <w:r>
              <w:t xml:space="preserve">A través de la observación </w:t>
            </w:r>
          </w:p>
          <w:p w:rsidR="00D90DB7" w:rsidRDefault="00D90DB7" w:rsidP="00D90DB7">
            <w:pPr>
              <w:pStyle w:val="Prrafodelista"/>
              <w:numPr>
                <w:ilvl w:val="0"/>
                <w:numId w:val="2"/>
              </w:numPr>
            </w:pPr>
            <w:r>
              <w:t>Una hoja para registrar los logros del trabajo de cada niño en cuanto a las buenas costumbres</w:t>
            </w:r>
          </w:p>
          <w:p w:rsidR="00D90DB7" w:rsidRDefault="00D90DB7" w:rsidP="00D90DB7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Comprobador de errores. </w:t>
            </w:r>
          </w:p>
          <w:p w:rsidR="00D90DB7" w:rsidRDefault="00D90DB7" w:rsidP="00D90DB7">
            <w:pPr>
              <w:pStyle w:val="Prrafodelista"/>
              <w:numPr>
                <w:ilvl w:val="0"/>
                <w:numId w:val="2"/>
              </w:numPr>
            </w:pPr>
            <w:r>
              <w:t>Participación del niñ@ en</w:t>
            </w:r>
            <w:r w:rsidR="00B31357">
              <w:t xml:space="preserve"> la actividad, desarrollo de su </w:t>
            </w:r>
            <w:r>
              <w:t>imaginación y creatividad.</w:t>
            </w:r>
          </w:p>
        </w:tc>
      </w:tr>
      <w:tr w:rsidR="00630369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lastRenderedPageBreak/>
              <w:t xml:space="preserve">OBSERVACIONES/RESULTADO DE LA PRÁCTICA 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D90DB7" w:rsidP="00D90DB7">
            <w:pPr>
              <w:pStyle w:val="Normal1"/>
              <w:numPr>
                <w:ilvl w:val="0"/>
                <w:numId w:val="2"/>
              </w:numPr>
              <w:rPr>
                <w:lang w:eastAsia="ar-SA" w:bidi="ar-SA"/>
              </w:rPr>
            </w:pPr>
            <w:bookmarkStart w:id="0" w:name="_GoBack"/>
            <w:bookmarkEnd w:id="0"/>
            <w:r>
              <w:rPr>
                <w:lang w:eastAsia="ar-SA" w:bidi="ar-SA"/>
              </w:rPr>
              <w:t>Realizar una tabla de las buenas costumbres y premiar al niñ@ que vaya adquiriendo los logros.</w:t>
            </w:r>
          </w:p>
          <w:p w:rsidR="00D90DB7" w:rsidRDefault="00D90DB7" w:rsidP="00D90DB7">
            <w:pPr>
              <w:pStyle w:val="Normal1"/>
              <w:numPr>
                <w:ilvl w:val="0"/>
                <w:numId w:val="2"/>
              </w:numPr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Repetir la experiencia en pequeños grupos y en situaciones reales. </w:t>
            </w:r>
          </w:p>
          <w:p w:rsidR="00B31357" w:rsidRDefault="00B31357" w:rsidP="00D90DB7">
            <w:pPr>
              <w:pStyle w:val="Normal1"/>
              <w:numPr>
                <w:ilvl w:val="0"/>
                <w:numId w:val="2"/>
              </w:numPr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Incitar al niño a reconocer y expresar palabras, percibirlas y asociarlas a un concepto. </w:t>
            </w:r>
          </w:p>
          <w:p w:rsidR="00B31357" w:rsidRDefault="00B31357" w:rsidP="00D90DB7">
            <w:pPr>
              <w:pStyle w:val="Normal1"/>
              <w:numPr>
                <w:ilvl w:val="0"/>
                <w:numId w:val="2"/>
              </w:numPr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Representación y dramatización de situaciones de la vida cotidiana ya que estimulan la inteligencia y el razonamiento.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291853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630369" w:rsidRDefault="00630369">
      <w:pPr>
        <w:pStyle w:val="Standard"/>
      </w:pPr>
    </w:p>
    <w:sectPr w:rsidR="00630369" w:rsidSect="00630369">
      <w:headerReference w:type="default" r:id="rId7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FF" w:rsidRDefault="004842FF" w:rsidP="00630369">
      <w:r>
        <w:separator/>
      </w:r>
    </w:p>
  </w:endnote>
  <w:endnote w:type="continuationSeparator" w:id="1">
    <w:p w:rsidR="004842FF" w:rsidRDefault="004842FF" w:rsidP="0063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FF" w:rsidRDefault="004842FF" w:rsidP="00630369">
      <w:r>
        <w:separator/>
      </w:r>
    </w:p>
  </w:footnote>
  <w:footnote w:type="continuationSeparator" w:id="1">
    <w:p w:rsidR="004842FF" w:rsidRDefault="004842FF" w:rsidP="0063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077"/>
      <w:gridCol w:w="3940"/>
    </w:tblGrid>
    <w:tr w:rsidR="00630369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630369" w:rsidRDefault="004D79F5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 w:rsidRPr="004D79F5">
            <w:rPr>
              <w:noProof/>
              <w:lang w:eastAsia="es-ES"/>
            </w:rPr>
            <w:pict>
              <v:group id="shape_0" o:spid="_x0000_s4097" style="position:absolute;left:0;text-align:left;margin-left:-6.1pt;margin-top:-18.95pt;width:31.3pt;height:30.45pt;z-index:251659264" coordorigin="-122,-379" coordsize="6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4099" type="#_x0000_t75" alt="ooxWord://word/media/image1.png" style="position:absolute;left:-19;top:-271;width:408;height:37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twbEAAAA2gAAAA8AAABkcnMvZG93bnJldi54bWxEj9FqwkAURN8L/sNyC33TTQOtNnUVFYT6&#10;IKL2Ay7Zm2xq9m7MbpP0711B6OMwM2eY+XKwteio9ZVjBa+TBARx7nTFpYLv83Y8A+EDssbaMSn4&#10;Iw/Lxehpjpl2PR+pO4VSRAj7DBWYEJpMSp8bsugnriGOXuFaiyHKtpS6xT7CbS3TJHmXFiuOCwYb&#10;2hjKL6dfq+Bjt9706eGSb6/T/f7HdMWb3BVKvTwPq08QgYbwH360v7SC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twbEAAAA2gAAAA8AAAAAAAAAAAAAAAAA&#10;nwIAAGRycy9kb3ducmV2LnhtbFBLBQYAAAAABAAEAPcAAACQAwAAAAA=&#10;" filled="t" strokecolor="#3465a4">
                  <v:stroke joinstyle="round"/>
                  <v:imagedata r:id="rId1"/>
                  <o:lock v:ext="edit" aspectratio="f"/>
                </v:shape>
                <v:rect id="_x0000_s4098" style="position:absolute;left:-122;top:-378;width:625;height:60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jnMMA&#10;AADaAAAADwAAAGRycy9kb3ducmV2LnhtbESPQUsDMRSE70L/Q3gFL6XN1oLotmlphaJXtwo9PjbP&#10;3bWb95YkduO/N4LgcZiZb5jNLrleXcmHTtjAclGAIq7FdtwYeDsd5w+gQkS22AuTgW8KsNtObjZY&#10;Whn5la5VbFSGcCjRQBvjUGod6pYchoUMxNn7EO8wZukbbT2OGe56fVcU99phx3mhxYGeWqov1Zcz&#10;cH708rx634+zw2F2ro6SPqVJxtxO034NKlKK/+G/9os1sILfK/k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jnMMAAADaAAAADwAAAAAAAAAAAAAAAACYAgAAZHJzL2Rv&#10;d25yZXYueG1sUEsFBgAAAAAEAAQA9QAAAIgDAAAAAA==&#10;" fillcolor="#fc0" strokeweight=".18mm">
                  <v:stroke joinstyle="round"/>
                  <v:textbox>
                    <w:txbxContent>
                      <w:p w:rsidR="00630369" w:rsidRDefault="00291853">
                        <w:r>
                          <w:t xml:space="preserve">  CEIP SEBASTIÁN URBANO VÁZQUEZ</w:t>
                        </w:r>
                      </w:p>
                    </w:txbxContent>
                  </v:textbox>
                </v:rect>
              </v:group>
            </w:pict>
          </w:r>
          <w:r w:rsidR="00291853">
            <w:rPr>
              <w:b/>
              <w:bCs/>
              <w:color w:val="66A6B8"/>
            </w:rPr>
            <w:t xml:space="preserve"> [</w:t>
          </w:r>
          <w:r w:rsidR="00291853">
            <w:rPr>
              <w:rFonts w:ascii="Calibri" w:hAnsi="Calibri" w:cs="Calibri"/>
              <w:b/>
              <w:bCs/>
              <w:caps/>
            </w:rPr>
            <w:t>PROYECTO LINGÜÍSTICO DE CENTRO</w:t>
          </w:r>
          <w:r w:rsidR="00291853"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630369" w:rsidRDefault="00291853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630369" w:rsidRDefault="00630369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34ABA"/>
    <w:multiLevelType w:val="hybridMultilevel"/>
    <w:tmpl w:val="5DF4ABFC"/>
    <w:lvl w:ilvl="0" w:tplc="323A67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369"/>
    <w:rsid w:val="00171279"/>
    <w:rsid w:val="002909B8"/>
    <w:rsid w:val="00291853"/>
    <w:rsid w:val="003319E5"/>
    <w:rsid w:val="003439F6"/>
    <w:rsid w:val="0041797A"/>
    <w:rsid w:val="004842FF"/>
    <w:rsid w:val="004A7D5C"/>
    <w:rsid w:val="004D79F5"/>
    <w:rsid w:val="00624AF2"/>
    <w:rsid w:val="00630369"/>
    <w:rsid w:val="00632DCD"/>
    <w:rsid w:val="007441BF"/>
    <w:rsid w:val="00821EDA"/>
    <w:rsid w:val="008B708A"/>
    <w:rsid w:val="009B1959"/>
    <w:rsid w:val="00B31357"/>
    <w:rsid w:val="00B945B1"/>
    <w:rsid w:val="00C02F38"/>
    <w:rsid w:val="00C52206"/>
    <w:rsid w:val="00C81117"/>
    <w:rsid w:val="00CB26A2"/>
    <w:rsid w:val="00D52DA7"/>
    <w:rsid w:val="00D90DB7"/>
    <w:rsid w:val="00E3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Dark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Usuario</cp:lastModifiedBy>
  <cp:revision>5</cp:revision>
  <cp:lastPrinted>2017-03-14T12:17:00Z</cp:lastPrinted>
  <dcterms:created xsi:type="dcterms:W3CDTF">2016-11-15T15:54:00Z</dcterms:created>
  <dcterms:modified xsi:type="dcterms:W3CDTF">2017-03-14T12:21:00Z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